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F5D5F" w:rsidRPr="00FF5D5F" w:rsidRDefault="00CD378C" w:rsidP="00FF5D5F">
      <w:pPr>
        <w:widowControl w:val="0"/>
        <w:pBdr>
          <w:top w:val="nil"/>
          <w:left w:val="nil"/>
          <w:bottom w:val="nil"/>
          <w:right w:val="nil"/>
          <w:between w:val="nil"/>
        </w:pBdr>
        <w:spacing w:line="324" w:lineRule="auto"/>
        <w:ind w:left="9" w:right="4252" w:firstLine="3"/>
        <w:rPr>
          <w:rFonts w:ascii="Times New Roman" w:eastAsia="Avenir" w:hAnsi="Times New Roman" w:cs="Times New Roman"/>
          <w:color w:val="000000"/>
          <w:sz w:val="32"/>
          <w:szCs w:val="32"/>
        </w:rPr>
      </w:pPr>
      <w:r w:rsidRPr="00FF5D5F">
        <w:rPr>
          <w:rFonts w:ascii="Times New Roman" w:eastAsia="Avenir" w:hAnsi="Times New Roman" w:cs="Times New Roman"/>
          <w:color w:val="000000"/>
          <w:sz w:val="32"/>
          <w:szCs w:val="32"/>
        </w:rPr>
        <w:t xml:space="preserve">Training Needs Analysis Template </w:t>
      </w:r>
      <w:r w:rsidRPr="00FF5D5F">
        <w:rPr>
          <w:rFonts w:ascii="Times New Roman" w:eastAsia="Avenir" w:hAnsi="Times New Roman" w:cs="Times New Roman"/>
          <w:color w:val="000000"/>
          <w:sz w:val="32"/>
          <w:szCs w:val="32"/>
        </w:rPr>
        <w:t>Section</w:t>
      </w:r>
    </w:p>
    <w:p w:rsidR="00FF5D5F" w:rsidRDefault="00FF5D5F" w:rsidP="00CD378C">
      <w:pPr>
        <w:widowControl w:val="0"/>
        <w:pBdr>
          <w:top w:val="nil"/>
          <w:left w:val="nil"/>
          <w:bottom w:val="nil"/>
          <w:right w:val="nil"/>
          <w:between w:val="nil"/>
        </w:pBdr>
        <w:spacing w:beforeLines="20" w:before="48" w:line="240" w:lineRule="auto"/>
        <w:ind w:left="9" w:right="4252" w:firstLine="3"/>
        <w:rPr>
          <w:rFonts w:ascii="Times New Roman" w:eastAsia="Avenir" w:hAnsi="Times New Roman" w:cs="Times New Roman"/>
          <w:color w:val="000000"/>
          <w:sz w:val="24"/>
          <w:szCs w:val="24"/>
        </w:rPr>
      </w:pPr>
    </w:p>
    <w:p w:rsidR="002C76FC" w:rsidRPr="00FF5D5F" w:rsidRDefault="00FF5D5F" w:rsidP="00CD378C">
      <w:pPr>
        <w:widowControl w:val="0"/>
        <w:pBdr>
          <w:top w:val="nil"/>
          <w:left w:val="nil"/>
          <w:bottom w:val="nil"/>
          <w:right w:val="nil"/>
          <w:between w:val="nil"/>
        </w:pBdr>
        <w:spacing w:beforeLines="20" w:before="48" w:line="480" w:lineRule="auto"/>
        <w:ind w:left="9" w:right="4252" w:firstLine="3"/>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 xml:space="preserve">Section </w:t>
      </w:r>
      <w:r w:rsidRPr="00FF5D5F">
        <w:rPr>
          <w:rFonts w:ascii="Times New Roman" w:eastAsia="Avenir" w:hAnsi="Times New Roman" w:cs="Times New Roman"/>
          <w:color w:val="000000"/>
          <w:sz w:val="24"/>
          <w:szCs w:val="24"/>
        </w:rPr>
        <w:t>1</w:t>
      </w:r>
      <w:r w:rsidR="00CD378C" w:rsidRPr="00FF5D5F">
        <w:rPr>
          <w:rFonts w:ascii="Times New Roman" w:eastAsia="Avenir" w:hAnsi="Times New Roman" w:cs="Times New Roman"/>
          <w:color w:val="000000"/>
          <w:sz w:val="24"/>
          <w:szCs w:val="24"/>
        </w:rPr>
        <w:t xml:space="preserve">: Project Overview </w:t>
      </w:r>
      <w:r w:rsidR="00CD378C" w:rsidRPr="00FF5D5F">
        <w:rPr>
          <w:rFonts w:ascii="Times New Roman" w:eastAsia="Avenir" w:hAnsi="Times New Roman" w:cs="Times New Roman"/>
          <w:color w:val="000000"/>
          <w:sz w:val="24"/>
          <w:szCs w:val="24"/>
        </w:rPr>
        <w:t xml:space="preserve">Project:  </w:t>
      </w:r>
    </w:p>
    <w:p w:rsidR="00FF5D5F" w:rsidRPr="00FF5D5F" w:rsidRDefault="00CD378C" w:rsidP="00CD378C">
      <w:pPr>
        <w:widowControl w:val="0"/>
        <w:pBdr>
          <w:top w:val="nil"/>
          <w:left w:val="nil"/>
          <w:bottom w:val="nil"/>
          <w:right w:val="nil"/>
          <w:between w:val="nil"/>
        </w:pBdr>
        <w:spacing w:beforeLines="20" w:before="48" w:line="480" w:lineRule="auto"/>
        <w:ind w:left="19"/>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 xml:space="preserve">Project Description:  </w:t>
      </w:r>
    </w:p>
    <w:p w:rsidR="002C76FC" w:rsidRPr="00FF5D5F" w:rsidRDefault="00FF5D5F" w:rsidP="00CD378C">
      <w:pPr>
        <w:widowControl w:val="0"/>
        <w:pBdr>
          <w:top w:val="nil"/>
          <w:left w:val="nil"/>
          <w:bottom w:val="nil"/>
          <w:right w:val="nil"/>
          <w:between w:val="nil"/>
        </w:pBdr>
        <w:spacing w:beforeLines="20" w:before="48" w:line="480" w:lineRule="auto"/>
        <w:ind w:left="19"/>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O</w:t>
      </w:r>
      <w:r w:rsidR="00CD378C" w:rsidRPr="00FF5D5F">
        <w:rPr>
          <w:rFonts w:ascii="Times New Roman" w:eastAsia="Avenir" w:hAnsi="Times New Roman" w:cs="Times New Roman"/>
          <w:color w:val="000000"/>
          <w:sz w:val="24"/>
          <w:szCs w:val="24"/>
        </w:rPr>
        <w:t xml:space="preserve">bjectives:  </w:t>
      </w:r>
    </w:p>
    <w:p w:rsidR="002C76FC" w:rsidRPr="00FF5D5F" w:rsidRDefault="00CD378C" w:rsidP="00CD378C">
      <w:pPr>
        <w:widowControl w:val="0"/>
        <w:pBdr>
          <w:top w:val="nil"/>
          <w:left w:val="nil"/>
          <w:bottom w:val="nil"/>
          <w:right w:val="nil"/>
          <w:between w:val="nil"/>
        </w:pBdr>
        <w:spacing w:beforeLines="20" w:before="48" w:line="480" w:lineRule="auto"/>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 xml:space="preserve">Audience:  </w:t>
      </w:r>
    </w:p>
    <w:p w:rsidR="002C76FC" w:rsidRPr="00FF5D5F" w:rsidRDefault="00CD378C" w:rsidP="00CD378C">
      <w:pPr>
        <w:widowControl w:val="0"/>
        <w:pBdr>
          <w:top w:val="nil"/>
          <w:left w:val="nil"/>
          <w:bottom w:val="nil"/>
          <w:right w:val="nil"/>
          <w:between w:val="nil"/>
        </w:pBdr>
        <w:spacing w:beforeLines="20" w:before="48" w:line="480" w:lineRule="auto"/>
        <w:ind w:left="10"/>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 xml:space="preserve">Constraints:  </w:t>
      </w:r>
    </w:p>
    <w:p w:rsidR="002C76FC" w:rsidRPr="00FF5D5F" w:rsidRDefault="00CD378C" w:rsidP="00CD378C">
      <w:pPr>
        <w:widowControl w:val="0"/>
        <w:pBdr>
          <w:top w:val="nil"/>
          <w:left w:val="nil"/>
          <w:bottom w:val="nil"/>
          <w:right w:val="nil"/>
          <w:between w:val="nil"/>
        </w:pBdr>
        <w:spacing w:beforeLines="20" w:before="48" w:line="480" w:lineRule="auto"/>
        <w:ind w:left="19"/>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 xml:space="preserve">Project Roles: </w:t>
      </w:r>
    </w:p>
    <w:p w:rsidR="002C76FC" w:rsidRPr="00FF5D5F" w:rsidRDefault="00CD378C" w:rsidP="00CD378C">
      <w:pPr>
        <w:widowControl w:val="0"/>
        <w:pBdr>
          <w:top w:val="nil"/>
          <w:left w:val="nil"/>
          <w:bottom w:val="nil"/>
          <w:right w:val="nil"/>
          <w:between w:val="nil"/>
        </w:pBdr>
        <w:spacing w:before="192" w:line="480" w:lineRule="auto"/>
        <w:ind w:left="730"/>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 xml:space="preserve">Sponsor(s):  </w:t>
      </w:r>
    </w:p>
    <w:p w:rsidR="002C76FC" w:rsidRPr="00FF5D5F" w:rsidRDefault="00CD378C" w:rsidP="00CD378C">
      <w:pPr>
        <w:widowControl w:val="0"/>
        <w:pBdr>
          <w:top w:val="nil"/>
          <w:left w:val="nil"/>
          <w:bottom w:val="nil"/>
          <w:right w:val="nil"/>
          <w:between w:val="nil"/>
        </w:pBdr>
        <w:spacing w:before="192" w:line="480" w:lineRule="auto"/>
        <w:ind w:left="740"/>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 xml:space="preserve">Project Lead:  </w:t>
      </w:r>
    </w:p>
    <w:p w:rsidR="002C76FC" w:rsidRPr="00FF5D5F" w:rsidRDefault="00CD378C" w:rsidP="00CD378C">
      <w:pPr>
        <w:widowControl w:val="0"/>
        <w:pBdr>
          <w:top w:val="nil"/>
          <w:left w:val="nil"/>
          <w:bottom w:val="nil"/>
          <w:right w:val="nil"/>
          <w:between w:val="nil"/>
        </w:pBdr>
        <w:spacing w:before="192" w:line="480" w:lineRule="auto"/>
        <w:ind w:left="730"/>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 xml:space="preserve">SMEs: </w:t>
      </w:r>
    </w:p>
    <w:p w:rsidR="00542107" w:rsidRPr="00FF5D5F" w:rsidRDefault="00542107" w:rsidP="00542107">
      <w:pPr>
        <w:widowControl w:val="0"/>
        <w:pBdr>
          <w:top w:val="nil"/>
          <w:left w:val="nil"/>
          <w:bottom w:val="nil"/>
          <w:right w:val="nil"/>
          <w:between w:val="nil"/>
        </w:pBdr>
        <w:spacing w:before="36" w:line="240" w:lineRule="auto"/>
        <w:ind w:right="560"/>
        <w:rPr>
          <w:rFonts w:ascii="Times New Roman" w:eastAsia="Avenir" w:hAnsi="Times New Roman" w:cs="Times New Roman"/>
          <w:color w:val="747373"/>
          <w:sz w:val="24"/>
          <w:szCs w:val="24"/>
        </w:rPr>
      </w:pPr>
    </w:p>
    <w:p w:rsidR="00542107" w:rsidRPr="00FF5D5F" w:rsidRDefault="00CD378C" w:rsidP="00FF5D5F">
      <w:pPr>
        <w:widowControl w:val="0"/>
        <w:pBdr>
          <w:top w:val="nil"/>
          <w:left w:val="nil"/>
          <w:bottom w:val="nil"/>
          <w:right w:val="nil"/>
          <w:between w:val="nil"/>
        </w:pBdr>
        <w:spacing w:before="36" w:line="480" w:lineRule="auto"/>
        <w:ind w:right="560"/>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Section 2: Data Collection Plan</w:t>
      </w:r>
    </w:p>
    <w:p w:rsidR="00542107" w:rsidRPr="00FF5D5F" w:rsidRDefault="00CD378C" w:rsidP="00FF5D5F">
      <w:pPr>
        <w:widowControl w:val="0"/>
        <w:pBdr>
          <w:top w:val="nil"/>
          <w:left w:val="nil"/>
          <w:bottom w:val="nil"/>
          <w:right w:val="nil"/>
          <w:between w:val="nil"/>
        </w:pBdr>
        <w:spacing w:before="36" w:line="480" w:lineRule="auto"/>
        <w:ind w:right="560"/>
        <w:rPr>
          <w:rFonts w:ascii="Times New Roman" w:eastAsia="Avenir" w:hAnsi="Times New Roman" w:cs="Times New Roman"/>
          <w:color w:val="747373"/>
          <w:sz w:val="24"/>
          <w:szCs w:val="24"/>
        </w:rPr>
      </w:pPr>
      <w:r w:rsidRPr="00FF5D5F">
        <w:rPr>
          <w:rFonts w:ascii="Times New Roman" w:eastAsia="Avenir" w:hAnsi="Times New Roman" w:cs="Times New Roman"/>
          <w:color w:val="000000"/>
          <w:sz w:val="24"/>
          <w:szCs w:val="24"/>
        </w:rPr>
        <w:t>Section 3: Data Analysis</w:t>
      </w:r>
    </w:p>
    <w:p w:rsidR="002C76FC" w:rsidRPr="00FF5D5F" w:rsidRDefault="00CD378C" w:rsidP="00FF5D5F">
      <w:pPr>
        <w:widowControl w:val="0"/>
        <w:pBdr>
          <w:top w:val="nil"/>
          <w:left w:val="nil"/>
          <w:bottom w:val="nil"/>
          <w:right w:val="nil"/>
          <w:between w:val="nil"/>
        </w:pBdr>
        <w:spacing w:line="480" w:lineRule="auto"/>
        <w:ind w:left="9"/>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Section 4: Recommendations</w:t>
      </w:r>
      <w:r w:rsidRPr="00FF5D5F">
        <w:rPr>
          <w:rFonts w:ascii="Times New Roman" w:eastAsia="Avenir" w:hAnsi="Times New Roman" w:cs="Times New Roman"/>
          <w:color w:val="747373"/>
          <w:sz w:val="24"/>
          <w:szCs w:val="24"/>
        </w:rPr>
        <w:t xml:space="preserve"> </w:t>
      </w:r>
    </w:p>
    <w:p w:rsidR="002C76FC" w:rsidRPr="00FF5D5F" w:rsidRDefault="00CD378C" w:rsidP="00FF5D5F">
      <w:pPr>
        <w:widowControl w:val="0"/>
        <w:pBdr>
          <w:top w:val="nil"/>
          <w:left w:val="nil"/>
          <w:bottom w:val="nil"/>
          <w:right w:val="nil"/>
          <w:between w:val="nil"/>
        </w:pBdr>
        <w:spacing w:line="480" w:lineRule="auto"/>
        <w:ind w:left="9"/>
        <w:rPr>
          <w:rFonts w:ascii="Times New Roman" w:eastAsia="Avenir" w:hAnsi="Times New Roman" w:cs="Times New Roman"/>
          <w:color w:val="000000"/>
          <w:sz w:val="24"/>
          <w:szCs w:val="24"/>
        </w:rPr>
      </w:pPr>
      <w:r w:rsidRPr="00FF5D5F">
        <w:rPr>
          <w:rFonts w:ascii="Times New Roman" w:eastAsia="Avenir" w:hAnsi="Times New Roman" w:cs="Times New Roman"/>
          <w:color w:val="000000"/>
          <w:sz w:val="24"/>
          <w:szCs w:val="24"/>
        </w:rPr>
        <w:t>Section 5: Conclusions</w:t>
      </w:r>
    </w:p>
    <w:p w:rsidR="002C76FC" w:rsidRPr="00FF5D5F" w:rsidRDefault="002C76FC">
      <w:pPr>
        <w:widowControl w:val="0"/>
        <w:pBdr>
          <w:top w:val="nil"/>
          <w:left w:val="nil"/>
          <w:bottom w:val="nil"/>
          <w:right w:val="nil"/>
          <w:between w:val="nil"/>
        </w:pBdr>
        <w:spacing w:before="13601" w:line="240" w:lineRule="auto"/>
        <w:ind w:left="13"/>
        <w:rPr>
          <w:rFonts w:ascii="Times New Roman" w:eastAsia="Avenir" w:hAnsi="Times New Roman" w:cs="Times New Roman"/>
          <w:color w:val="747373"/>
          <w:sz w:val="24"/>
          <w:szCs w:val="24"/>
        </w:rPr>
      </w:pPr>
    </w:p>
    <w:p w:rsidR="00FF5D5F" w:rsidRDefault="00CD378C">
      <w:pPr>
        <w:widowControl w:val="0"/>
        <w:spacing w:line="302" w:lineRule="auto"/>
        <w:ind w:left="22" w:right="1706" w:hanging="10"/>
        <w:rPr>
          <w:rFonts w:ascii="Times New Roman" w:eastAsia="Avenir" w:hAnsi="Times New Roman" w:cs="Times New Roman"/>
          <w:sz w:val="24"/>
          <w:szCs w:val="24"/>
        </w:rPr>
      </w:pPr>
      <w:r w:rsidRPr="00FF5D5F">
        <w:rPr>
          <w:rFonts w:ascii="Times New Roman" w:eastAsia="Avenir" w:hAnsi="Times New Roman" w:cs="Times New Roman"/>
          <w:sz w:val="36"/>
          <w:szCs w:val="36"/>
        </w:rPr>
        <w:t>Sample Training-Needs Analysis</w:t>
      </w:r>
      <w:r w:rsidRPr="00FF5D5F">
        <w:rPr>
          <w:rFonts w:ascii="Times New Roman" w:eastAsia="Avenir" w:hAnsi="Times New Roman" w:cs="Times New Roman"/>
          <w:sz w:val="24"/>
          <w:szCs w:val="24"/>
        </w:rPr>
        <w:t xml:space="preserve">: </w:t>
      </w:r>
    </w:p>
    <w:p w:rsidR="00FF5D5F" w:rsidRDefault="00FF5D5F">
      <w:pPr>
        <w:widowControl w:val="0"/>
        <w:spacing w:line="302" w:lineRule="auto"/>
        <w:ind w:left="22" w:right="1706" w:hanging="10"/>
        <w:rPr>
          <w:rFonts w:ascii="Times New Roman" w:eastAsia="Avenir" w:hAnsi="Times New Roman" w:cs="Times New Roman"/>
          <w:sz w:val="24"/>
          <w:szCs w:val="24"/>
        </w:rPr>
      </w:pPr>
    </w:p>
    <w:p w:rsidR="00FF5D5F" w:rsidRDefault="00CD378C" w:rsidP="00FF5D5F">
      <w:pPr>
        <w:widowControl w:val="0"/>
        <w:spacing w:line="302" w:lineRule="auto"/>
        <w:ind w:left="12" w:right="1706"/>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Interviewing Skills Project </w:t>
      </w:r>
    </w:p>
    <w:p w:rsidR="002C76FC" w:rsidRPr="00FF5D5F" w:rsidRDefault="00CD378C" w:rsidP="00FF5D5F">
      <w:pPr>
        <w:widowControl w:val="0"/>
        <w:spacing w:line="302" w:lineRule="auto"/>
        <w:ind w:left="12" w:right="1706"/>
        <w:rPr>
          <w:rFonts w:ascii="Times New Roman" w:eastAsia="Avenir" w:hAnsi="Times New Roman" w:cs="Times New Roman"/>
          <w:iCs/>
          <w:sz w:val="24"/>
          <w:szCs w:val="24"/>
        </w:rPr>
      </w:pPr>
      <w:r w:rsidRPr="00FF5D5F">
        <w:rPr>
          <w:rFonts w:ascii="Times New Roman" w:eastAsia="Avenir" w:hAnsi="Times New Roman" w:cs="Times New Roman"/>
          <w:iCs/>
          <w:sz w:val="24"/>
          <w:szCs w:val="24"/>
        </w:rPr>
        <w:t xml:space="preserve">Note: This sample document is a simplified approach to a training-needs analysis.  </w:t>
      </w:r>
    </w:p>
    <w:p w:rsidR="002C76FC" w:rsidRPr="00FF5D5F" w:rsidRDefault="00CD378C">
      <w:pPr>
        <w:widowControl w:val="0"/>
        <w:spacing w:before="291" w:line="239" w:lineRule="auto"/>
        <w:ind w:left="20" w:right="406" w:hanging="3"/>
        <w:rPr>
          <w:rFonts w:ascii="Times New Roman" w:eastAsia="Avenir" w:hAnsi="Times New Roman" w:cs="Times New Roman"/>
          <w:iCs/>
          <w:sz w:val="24"/>
          <w:szCs w:val="24"/>
        </w:rPr>
      </w:pPr>
      <w:r w:rsidRPr="00FF5D5F">
        <w:rPr>
          <w:rFonts w:ascii="Times New Roman" w:eastAsia="Avenir" w:hAnsi="Times New Roman" w:cs="Times New Roman"/>
          <w:iCs/>
          <w:sz w:val="24"/>
          <w:szCs w:val="24"/>
        </w:rPr>
        <w:t xml:space="preserve">Some instructional designers prefer a more comprehensive report with more detailed descriptions and  voluminous appendices containing all data collection tools and the raw </w:t>
      </w:r>
      <w:r w:rsidRPr="00FF5D5F">
        <w:rPr>
          <w:rFonts w:ascii="Times New Roman" w:eastAsia="Avenir" w:hAnsi="Times New Roman" w:cs="Times New Roman"/>
          <w:iCs/>
          <w:sz w:val="24"/>
          <w:szCs w:val="24"/>
        </w:rPr>
        <w:t xml:space="preserve">data from the analysis.  </w:t>
      </w:r>
    </w:p>
    <w:p w:rsidR="002C76FC" w:rsidRPr="00FF5D5F" w:rsidRDefault="00CD378C">
      <w:pPr>
        <w:widowControl w:val="0"/>
        <w:spacing w:before="391" w:line="239" w:lineRule="auto"/>
        <w:ind w:left="18" w:right="250" w:firstLine="7"/>
        <w:rPr>
          <w:rFonts w:ascii="Times New Roman" w:eastAsia="Avenir" w:hAnsi="Times New Roman" w:cs="Times New Roman"/>
          <w:iCs/>
          <w:sz w:val="24"/>
          <w:szCs w:val="24"/>
        </w:rPr>
      </w:pPr>
      <w:r w:rsidRPr="00FF5D5F">
        <w:rPr>
          <w:rFonts w:ascii="Times New Roman" w:eastAsia="Avenir" w:hAnsi="Times New Roman" w:cs="Times New Roman"/>
          <w:iCs/>
          <w:sz w:val="24"/>
          <w:szCs w:val="24"/>
        </w:rPr>
        <w:t>This sample report is much more basic, for two reasons. First, it makes it easier to focus on the elements  that are most important. Second, this report was prepared for a vice president, who likely would be  uninterested in exten</w:t>
      </w:r>
      <w:r w:rsidRPr="00FF5D5F">
        <w:rPr>
          <w:rFonts w:ascii="Times New Roman" w:eastAsia="Avenir" w:hAnsi="Times New Roman" w:cs="Times New Roman"/>
          <w:iCs/>
          <w:sz w:val="24"/>
          <w:szCs w:val="24"/>
        </w:rPr>
        <w:t xml:space="preserve">sive descriptions and data. </w:t>
      </w:r>
    </w:p>
    <w:p w:rsidR="002C76FC" w:rsidRPr="00FF5D5F" w:rsidRDefault="00CD378C">
      <w:pPr>
        <w:widowControl w:val="0"/>
        <w:spacing w:before="391" w:line="239" w:lineRule="auto"/>
        <w:ind w:left="14" w:right="2" w:firstLine="10"/>
        <w:rPr>
          <w:rFonts w:ascii="Times New Roman" w:eastAsia="Avenir" w:hAnsi="Times New Roman" w:cs="Times New Roman"/>
          <w:iCs/>
          <w:sz w:val="24"/>
          <w:szCs w:val="24"/>
        </w:rPr>
      </w:pPr>
      <w:r w:rsidRPr="00FF5D5F">
        <w:rPr>
          <w:rFonts w:ascii="Times New Roman" w:eastAsia="Avenir" w:hAnsi="Times New Roman" w:cs="Times New Roman"/>
          <w:iCs/>
          <w:sz w:val="24"/>
          <w:szCs w:val="24"/>
        </w:rPr>
        <w:t xml:space="preserve">When constructing your own training-needs analysis report, it’s a good idea to adjust your approach to the  audience who will be reading it. </w:t>
      </w:r>
    </w:p>
    <w:p w:rsidR="002C76FC" w:rsidRPr="00FF5D5F" w:rsidRDefault="00CD378C" w:rsidP="00FF5D5F">
      <w:pPr>
        <w:widowControl w:val="0"/>
        <w:spacing w:before="751" w:line="480" w:lineRule="auto"/>
        <w:ind w:left="15"/>
        <w:rPr>
          <w:rFonts w:ascii="Times New Roman" w:eastAsia="Avenir" w:hAnsi="Times New Roman" w:cs="Times New Roman"/>
          <w:sz w:val="24"/>
          <w:szCs w:val="24"/>
        </w:rPr>
      </w:pPr>
      <w:r w:rsidRPr="00FF5D5F">
        <w:rPr>
          <w:rFonts w:ascii="Times New Roman" w:eastAsia="Avenir" w:hAnsi="Times New Roman" w:cs="Times New Roman"/>
          <w:b/>
          <w:bCs/>
          <w:sz w:val="24"/>
          <w:szCs w:val="24"/>
        </w:rPr>
        <w:t>Contents</w:t>
      </w:r>
      <w:r w:rsidRPr="00FF5D5F">
        <w:rPr>
          <w:rFonts w:ascii="Times New Roman" w:eastAsia="Avenir" w:hAnsi="Times New Roman" w:cs="Times New Roman"/>
          <w:sz w:val="24"/>
          <w:szCs w:val="24"/>
        </w:rPr>
        <w:t xml:space="preserve"> </w:t>
      </w:r>
    </w:p>
    <w:p w:rsidR="002C76FC" w:rsidRPr="00FF5D5F" w:rsidRDefault="00CD378C" w:rsidP="00FF5D5F">
      <w:pPr>
        <w:widowControl w:val="0"/>
        <w:spacing w:before="87" w:line="48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Section 1: Project Overview </w:t>
      </w:r>
    </w:p>
    <w:p w:rsidR="002C76FC" w:rsidRPr="00FF5D5F" w:rsidRDefault="00CD378C" w:rsidP="00FF5D5F">
      <w:pPr>
        <w:widowControl w:val="0"/>
        <w:spacing w:before="67" w:line="48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Section 2: Data Collection Plan </w:t>
      </w:r>
    </w:p>
    <w:p w:rsidR="002C76FC" w:rsidRPr="00FF5D5F" w:rsidRDefault="00CD378C" w:rsidP="00FF5D5F">
      <w:pPr>
        <w:widowControl w:val="0"/>
        <w:spacing w:before="67" w:line="48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Section 3: Data Analysis </w:t>
      </w:r>
    </w:p>
    <w:p w:rsidR="002C76FC" w:rsidRPr="00FF5D5F" w:rsidRDefault="00CD378C" w:rsidP="00FF5D5F">
      <w:pPr>
        <w:widowControl w:val="0"/>
        <w:spacing w:before="67" w:line="48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Section 4: Recommendations </w:t>
      </w:r>
    </w:p>
    <w:p w:rsidR="002C76FC" w:rsidRPr="00FF5D5F" w:rsidRDefault="00CD378C" w:rsidP="00FF5D5F">
      <w:pPr>
        <w:widowControl w:val="0"/>
        <w:spacing w:before="123" w:line="480" w:lineRule="auto"/>
        <w:ind w:left="36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Training Solutions </w:t>
      </w:r>
    </w:p>
    <w:p w:rsidR="002C76FC" w:rsidRPr="00FF5D5F" w:rsidRDefault="00CD378C" w:rsidP="00FF5D5F">
      <w:pPr>
        <w:widowControl w:val="0"/>
        <w:spacing w:before="123" w:line="480" w:lineRule="auto"/>
        <w:ind w:left="383"/>
        <w:rPr>
          <w:rFonts w:ascii="Times New Roman" w:eastAsia="Avenir" w:hAnsi="Times New Roman" w:cs="Times New Roman"/>
          <w:sz w:val="24"/>
          <w:szCs w:val="24"/>
        </w:rPr>
      </w:pPr>
      <w:proofErr w:type="spellStart"/>
      <w:r w:rsidRPr="00FF5D5F">
        <w:rPr>
          <w:rFonts w:ascii="Times New Roman" w:eastAsia="Avenir" w:hAnsi="Times New Roman" w:cs="Times New Roman"/>
          <w:sz w:val="24"/>
          <w:szCs w:val="24"/>
        </w:rPr>
        <w:t>Nontraining</w:t>
      </w:r>
      <w:proofErr w:type="spellEnd"/>
      <w:r w:rsidRPr="00FF5D5F">
        <w:rPr>
          <w:rFonts w:ascii="Times New Roman" w:eastAsia="Avenir" w:hAnsi="Times New Roman" w:cs="Times New Roman"/>
          <w:sz w:val="24"/>
          <w:szCs w:val="24"/>
        </w:rPr>
        <w:t xml:space="preserve"> Solutions </w:t>
      </w:r>
    </w:p>
    <w:p w:rsidR="002C76FC" w:rsidRPr="00FF5D5F" w:rsidRDefault="00CD378C" w:rsidP="00FF5D5F">
      <w:pPr>
        <w:widowControl w:val="0"/>
        <w:spacing w:before="67" w:line="48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Section 5: Conclusions</w:t>
      </w:r>
    </w:p>
    <w:p w:rsidR="00542107" w:rsidRPr="00FF5D5F" w:rsidRDefault="00542107">
      <w:pPr>
        <w:widowControl w:val="0"/>
        <w:spacing w:line="240" w:lineRule="auto"/>
        <w:ind w:left="12"/>
        <w:rPr>
          <w:rFonts w:ascii="Times New Roman" w:eastAsia="Avenir" w:hAnsi="Times New Roman" w:cs="Times New Roman"/>
          <w:color w:val="747373"/>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FF5D5F" w:rsidRDefault="00FF5D5F">
      <w:pPr>
        <w:widowControl w:val="0"/>
        <w:spacing w:line="240" w:lineRule="auto"/>
        <w:ind w:left="12"/>
        <w:rPr>
          <w:rFonts w:ascii="Times New Roman" w:eastAsia="Avenir" w:hAnsi="Times New Roman" w:cs="Times New Roman"/>
          <w:sz w:val="24"/>
          <w:szCs w:val="24"/>
        </w:rPr>
      </w:pPr>
    </w:p>
    <w:p w:rsidR="002C76FC" w:rsidRPr="00FF5D5F" w:rsidRDefault="00CD378C">
      <w:pPr>
        <w:widowControl w:val="0"/>
        <w:spacing w:line="240" w:lineRule="auto"/>
        <w:ind w:left="12"/>
        <w:rPr>
          <w:rFonts w:ascii="Times New Roman" w:eastAsia="Avenir" w:hAnsi="Times New Roman" w:cs="Times New Roman"/>
          <w:b/>
          <w:bCs/>
          <w:sz w:val="24"/>
          <w:szCs w:val="24"/>
        </w:rPr>
      </w:pPr>
      <w:r w:rsidRPr="00FF5D5F">
        <w:rPr>
          <w:rFonts w:ascii="Times New Roman" w:eastAsia="Avenir" w:hAnsi="Times New Roman" w:cs="Times New Roman"/>
          <w:b/>
          <w:bCs/>
          <w:sz w:val="24"/>
          <w:szCs w:val="24"/>
        </w:rPr>
        <w:lastRenderedPageBreak/>
        <w:t xml:space="preserve">Section 1: Project Overview </w:t>
      </w:r>
    </w:p>
    <w:p w:rsidR="002C76FC" w:rsidRPr="00FF5D5F" w:rsidRDefault="00CD378C">
      <w:pPr>
        <w:widowControl w:val="0"/>
        <w:spacing w:before="110" w:line="240" w:lineRule="auto"/>
        <w:ind w:left="19"/>
        <w:rPr>
          <w:rFonts w:ascii="Times New Roman" w:eastAsia="Avenir" w:hAnsi="Times New Roman" w:cs="Times New Roman"/>
          <w:sz w:val="24"/>
          <w:szCs w:val="24"/>
        </w:rPr>
      </w:pPr>
      <w:r w:rsidRPr="00FF5D5F">
        <w:rPr>
          <w:rFonts w:ascii="Times New Roman" w:eastAsia="Avenir" w:hAnsi="Times New Roman" w:cs="Times New Roman"/>
          <w:sz w:val="24"/>
          <w:szCs w:val="24"/>
          <w:u w:val="single"/>
        </w:rPr>
        <w:t>P</w:t>
      </w:r>
      <w:r w:rsidRPr="00FF5D5F">
        <w:rPr>
          <w:rFonts w:ascii="Times New Roman" w:eastAsia="Avenir" w:hAnsi="Times New Roman" w:cs="Times New Roman"/>
          <w:sz w:val="24"/>
          <w:szCs w:val="24"/>
          <w:u w:val="single"/>
        </w:rPr>
        <w:t>roject</w:t>
      </w:r>
      <w:r w:rsidRPr="00FF5D5F">
        <w:rPr>
          <w:rFonts w:ascii="Times New Roman" w:eastAsia="Avenir" w:hAnsi="Times New Roman" w:cs="Times New Roman"/>
          <w:sz w:val="24"/>
          <w:szCs w:val="24"/>
        </w:rPr>
        <w:t xml:space="preserve">: Interviewing Skills Training </w:t>
      </w:r>
    </w:p>
    <w:p w:rsidR="002C76FC" w:rsidRPr="00CD378C" w:rsidRDefault="00CD378C">
      <w:pPr>
        <w:widowControl w:val="0"/>
        <w:spacing w:before="391" w:line="240" w:lineRule="auto"/>
        <w:ind w:left="19"/>
        <w:rPr>
          <w:rFonts w:ascii="Times New Roman" w:eastAsia="Avenir" w:hAnsi="Times New Roman" w:cs="Times New Roman"/>
          <w:sz w:val="24"/>
          <w:szCs w:val="24"/>
          <w:u w:val="single"/>
        </w:rPr>
      </w:pPr>
      <w:r w:rsidRPr="00CD378C">
        <w:rPr>
          <w:rFonts w:ascii="Times New Roman" w:eastAsia="Avenir" w:hAnsi="Times New Roman" w:cs="Times New Roman"/>
          <w:sz w:val="24"/>
          <w:szCs w:val="24"/>
          <w:u w:val="single"/>
        </w:rPr>
        <w:t xml:space="preserve">Project Description: </w:t>
      </w:r>
    </w:p>
    <w:p w:rsidR="002C76FC" w:rsidRPr="00FF5D5F" w:rsidRDefault="00CD378C">
      <w:pPr>
        <w:widowControl w:val="0"/>
        <w:spacing w:before="67" w:line="239" w:lineRule="auto"/>
        <w:ind w:left="9" w:right="200" w:hanging="4"/>
        <w:rPr>
          <w:rFonts w:ascii="Times New Roman" w:eastAsia="Avenir" w:hAnsi="Times New Roman" w:cs="Times New Roman"/>
          <w:sz w:val="24"/>
          <w:szCs w:val="24"/>
        </w:rPr>
      </w:pPr>
      <w:r w:rsidRPr="00FF5D5F">
        <w:rPr>
          <w:rFonts w:ascii="Times New Roman" w:eastAsia="Avenir" w:hAnsi="Times New Roman" w:cs="Times New Roman"/>
          <w:sz w:val="24"/>
          <w:szCs w:val="24"/>
        </w:rPr>
        <w:t>There is currently a 30% turnover rate among employees in the</w:t>
      </w:r>
      <w:r>
        <w:rPr>
          <w:rFonts w:ascii="Times New Roman" w:eastAsia="Avenir" w:hAnsi="Times New Roman" w:cs="Times New Roman"/>
          <w:sz w:val="24"/>
          <w:szCs w:val="24"/>
        </w:rPr>
        <w:t xml:space="preserve"> ASMC</w:t>
      </w:r>
      <w:r w:rsidRPr="00FF5D5F">
        <w:rPr>
          <w:rFonts w:ascii="Times New Roman" w:eastAsia="Avenir" w:hAnsi="Times New Roman" w:cs="Times New Roman"/>
          <w:sz w:val="24"/>
          <w:szCs w:val="24"/>
        </w:rPr>
        <w:t xml:space="preserve"> Region who have been with the  company 90 days or less. Human Resources is rolling out a new interviewing process to help supervisors  make better hiring decisions and reduce turnover am</w:t>
      </w:r>
      <w:r w:rsidRPr="00FF5D5F">
        <w:rPr>
          <w:rFonts w:ascii="Times New Roman" w:eastAsia="Avenir" w:hAnsi="Times New Roman" w:cs="Times New Roman"/>
          <w:sz w:val="24"/>
          <w:szCs w:val="24"/>
        </w:rPr>
        <w:t xml:space="preserve">ong new employees. This project will give  supervisors the skills necessary to effectively use the new interviewing process. </w:t>
      </w:r>
    </w:p>
    <w:p w:rsidR="002C76FC" w:rsidRPr="00FF5D5F" w:rsidRDefault="00CD378C">
      <w:pPr>
        <w:widowControl w:val="0"/>
        <w:spacing w:before="391" w:line="240" w:lineRule="auto"/>
        <w:ind w:left="11"/>
        <w:rPr>
          <w:rFonts w:ascii="Times New Roman" w:eastAsia="Avenir" w:hAnsi="Times New Roman" w:cs="Times New Roman"/>
          <w:sz w:val="24"/>
          <w:szCs w:val="24"/>
          <w:u w:val="single"/>
        </w:rPr>
      </w:pPr>
      <w:r w:rsidRPr="00FF5D5F">
        <w:rPr>
          <w:rFonts w:ascii="Times New Roman" w:eastAsia="Avenir" w:hAnsi="Times New Roman" w:cs="Times New Roman"/>
          <w:sz w:val="24"/>
          <w:szCs w:val="24"/>
          <w:u w:val="single"/>
        </w:rPr>
        <w:t xml:space="preserve">Objectives: </w:t>
      </w:r>
    </w:p>
    <w:p w:rsidR="00542107" w:rsidRPr="00FF5D5F" w:rsidRDefault="00542107" w:rsidP="00542107">
      <w:pPr>
        <w:widowControl w:val="0"/>
        <w:spacing w:before="163" w:line="399" w:lineRule="auto"/>
        <w:ind w:right="2016"/>
        <w:rPr>
          <w:rFonts w:ascii="Times New Roman" w:eastAsia="Avenir" w:hAnsi="Times New Roman" w:cs="Times New Roman"/>
          <w:sz w:val="24"/>
          <w:szCs w:val="24"/>
        </w:rPr>
      </w:pPr>
      <w:r w:rsidRPr="00FF5D5F">
        <w:rPr>
          <w:rFonts w:ascii="Times New Roman" w:eastAsia="Avenir" w:hAnsi="Times New Roman" w:cs="Times New Roman"/>
          <w:sz w:val="24"/>
          <w:szCs w:val="24"/>
        </w:rPr>
        <w:t>1.</w:t>
      </w:r>
      <w:r w:rsidR="00CD378C" w:rsidRPr="00FF5D5F">
        <w:rPr>
          <w:rFonts w:ascii="Times New Roman" w:eastAsia="Avenir" w:hAnsi="Times New Roman" w:cs="Times New Roman"/>
          <w:sz w:val="24"/>
          <w:szCs w:val="24"/>
        </w:rPr>
        <w:t>Business goal: reduce new-hire turnover from 30% to 15% within twelve</w:t>
      </w:r>
      <w:r w:rsidRPr="00FF5D5F">
        <w:rPr>
          <w:rFonts w:ascii="Times New Roman" w:eastAsia="Avenir" w:hAnsi="Times New Roman" w:cs="Times New Roman"/>
          <w:sz w:val="24"/>
          <w:szCs w:val="24"/>
        </w:rPr>
        <w:t xml:space="preserve"> </w:t>
      </w:r>
      <w:r w:rsidR="00CD378C" w:rsidRPr="00FF5D5F">
        <w:rPr>
          <w:rFonts w:ascii="Times New Roman" w:eastAsia="Avenir" w:hAnsi="Times New Roman" w:cs="Times New Roman"/>
          <w:sz w:val="24"/>
          <w:szCs w:val="24"/>
        </w:rPr>
        <w:t xml:space="preserve">months. </w:t>
      </w:r>
    </w:p>
    <w:p w:rsidR="00542107" w:rsidRPr="00FF5D5F" w:rsidRDefault="00542107" w:rsidP="00FF5D5F">
      <w:pPr>
        <w:widowControl w:val="0"/>
        <w:spacing w:before="163" w:line="399" w:lineRule="auto"/>
        <w:ind w:right="2016"/>
        <w:rPr>
          <w:rFonts w:ascii="Times New Roman" w:eastAsia="Avenir" w:hAnsi="Times New Roman" w:cs="Times New Roman"/>
          <w:sz w:val="24"/>
          <w:szCs w:val="24"/>
        </w:rPr>
      </w:pPr>
      <w:r w:rsidRPr="00FF5D5F">
        <w:rPr>
          <w:rFonts w:ascii="Times New Roman" w:eastAsia="Avenir" w:hAnsi="Times New Roman" w:cs="Times New Roman"/>
          <w:sz w:val="24"/>
          <w:szCs w:val="24"/>
        </w:rPr>
        <w:t>2.</w:t>
      </w:r>
      <w:r w:rsidR="00CD378C" w:rsidRPr="00FF5D5F">
        <w:rPr>
          <w:rFonts w:ascii="Times New Roman" w:eastAsia="Avenir" w:hAnsi="Times New Roman" w:cs="Times New Roman"/>
          <w:sz w:val="24"/>
          <w:szCs w:val="24"/>
        </w:rPr>
        <w:t>Project goal: supervisors must be p</w:t>
      </w:r>
      <w:r w:rsidR="00CD378C" w:rsidRPr="00FF5D5F">
        <w:rPr>
          <w:rFonts w:ascii="Times New Roman" w:eastAsia="Avenir" w:hAnsi="Times New Roman" w:cs="Times New Roman"/>
          <w:sz w:val="24"/>
          <w:szCs w:val="24"/>
        </w:rPr>
        <w:t>roficient with the new interview process</w:t>
      </w:r>
      <w:r w:rsidRPr="00FF5D5F">
        <w:rPr>
          <w:rFonts w:ascii="Times New Roman" w:eastAsia="Avenir" w:hAnsi="Times New Roman" w:cs="Times New Roman"/>
          <w:sz w:val="24"/>
          <w:szCs w:val="24"/>
        </w:rPr>
        <w:t>.</w:t>
      </w:r>
      <w:r w:rsidR="00CD378C" w:rsidRPr="00FF5D5F">
        <w:rPr>
          <w:rFonts w:ascii="Times New Roman" w:eastAsia="Avenir" w:hAnsi="Times New Roman" w:cs="Times New Roman"/>
          <w:sz w:val="24"/>
          <w:szCs w:val="24"/>
        </w:rPr>
        <w:t xml:space="preserve"> </w:t>
      </w:r>
    </w:p>
    <w:p w:rsidR="002C76FC" w:rsidRPr="00FF5D5F" w:rsidRDefault="00CD378C">
      <w:pPr>
        <w:widowControl w:val="0"/>
        <w:spacing w:before="264" w:line="240" w:lineRule="auto"/>
        <w:ind w:left="2"/>
        <w:rPr>
          <w:rFonts w:ascii="Times New Roman" w:eastAsia="Avenir" w:hAnsi="Times New Roman" w:cs="Times New Roman"/>
          <w:sz w:val="24"/>
          <w:szCs w:val="24"/>
          <w:u w:val="single"/>
        </w:rPr>
      </w:pPr>
      <w:r w:rsidRPr="00FF5D5F">
        <w:rPr>
          <w:rFonts w:ascii="Times New Roman" w:eastAsia="Avenir" w:hAnsi="Times New Roman" w:cs="Times New Roman"/>
          <w:sz w:val="24"/>
          <w:szCs w:val="24"/>
          <w:u w:val="single"/>
        </w:rPr>
        <w:t xml:space="preserve">Audience: </w:t>
      </w:r>
    </w:p>
    <w:p w:rsidR="00FF5D5F" w:rsidRDefault="00CD378C" w:rsidP="00FF5D5F">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50 supervisors at 14 locations in </w:t>
      </w:r>
      <w:r w:rsidR="00542107" w:rsidRPr="00FF5D5F">
        <w:rPr>
          <w:rFonts w:ascii="Times New Roman" w:eastAsia="Avenir" w:hAnsi="Times New Roman" w:cs="Times New Roman"/>
          <w:sz w:val="24"/>
          <w:szCs w:val="24"/>
        </w:rPr>
        <w:t>ASMC</w:t>
      </w:r>
      <w:r w:rsidRPr="00FF5D5F">
        <w:rPr>
          <w:rFonts w:ascii="Times New Roman" w:eastAsia="Avenir" w:hAnsi="Times New Roman" w:cs="Times New Roman"/>
          <w:sz w:val="24"/>
          <w:szCs w:val="24"/>
        </w:rPr>
        <w:t xml:space="preserve"> Region </w:t>
      </w:r>
    </w:p>
    <w:p w:rsidR="002C76FC" w:rsidRPr="00FF5D5F" w:rsidRDefault="00CD378C" w:rsidP="00FF5D5F">
      <w:pPr>
        <w:widowControl w:val="0"/>
        <w:spacing w:before="163" w:line="240" w:lineRule="auto"/>
        <w:rPr>
          <w:rFonts w:ascii="Times New Roman" w:eastAsia="Avenir" w:hAnsi="Times New Roman" w:cs="Times New Roman"/>
          <w:sz w:val="24"/>
          <w:szCs w:val="24"/>
        </w:rPr>
      </w:pPr>
      <w:r w:rsidRPr="00FF5D5F">
        <w:rPr>
          <w:rFonts w:ascii="Times New Roman" w:eastAsia="Avenir" w:hAnsi="Times New Roman" w:cs="Times New Roman"/>
          <w:sz w:val="24"/>
          <w:szCs w:val="24"/>
          <w:u w:val="single"/>
        </w:rPr>
        <w:t xml:space="preserve">Constraints: </w:t>
      </w:r>
    </w:p>
    <w:p w:rsidR="002C76FC" w:rsidRPr="00FF5D5F" w:rsidRDefault="00CD378C">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Two-hour training </w:t>
      </w:r>
    </w:p>
    <w:p w:rsidR="002C76FC" w:rsidRPr="00FF5D5F" w:rsidRDefault="00CD378C">
      <w:pPr>
        <w:widowControl w:val="0"/>
        <w:spacing w:before="18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Six-week development time </w:t>
      </w:r>
    </w:p>
    <w:p w:rsidR="00FF5D5F" w:rsidRDefault="00CD378C" w:rsidP="00FF5D5F">
      <w:pPr>
        <w:widowControl w:val="0"/>
        <w:spacing w:before="18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No extra budget </w:t>
      </w:r>
    </w:p>
    <w:p w:rsidR="002C76FC" w:rsidRPr="00FF5D5F" w:rsidRDefault="00CD378C" w:rsidP="00FF5D5F">
      <w:pPr>
        <w:widowControl w:val="0"/>
        <w:spacing w:before="183" w:line="240" w:lineRule="auto"/>
        <w:rPr>
          <w:rFonts w:ascii="Times New Roman" w:eastAsia="Avenir" w:hAnsi="Times New Roman" w:cs="Times New Roman"/>
          <w:sz w:val="24"/>
          <w:szCs w:val="24"/>
        </w:rPr>
      </w:pPr>
      <w:r w:rsidRPr="00FF5D5F">
        <w:rPr>
          <w:rFonts w:ascii="Times New Roman" w:eastAsia="Avenir" w:hAnsi="Times New Roman" w:cs="Times New Roman"/>
          <w:sz w:val="24"/>
          <w:szCs w:val="24"/>
          <w:u w:val="single"/>
        </w:rPr>
        <w:t xml:space="preserve">Roles: </w:t>
      </w:r>
    </w:p>
    <w:p w:rsidR="002C76FC" w:rsidRPr="00FF5D5F" w:rsidRDefault="00CD378C">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Sponsor(s): </w:t>
      </w:r>
      <w:r w:rsidR="00542107" w:rsidRPr="00FF5D5F">
        <w:rPr>
          <w:rFonts w:ascii="Times New Roman" w:eastAsia="Avenir" w:hAnsi="Times New Roman" w:cs="Times New Roman"/>
          <w:sz w:val="24"/>
          <w:szCs w:val="24"/>
        </w:rPr>
        <w:t>SJ,</w:t>
      </w:r>
      <w:r w:rsidRPr="00FF5D5F">
        <w:rPr>
          <w:rFonts w:ascii="Times New Roman" w:eastAsia="Avenir" w:hAnsi="Times New Roman" w:cs="Times New Roman"/>
          <w:sz w:val="24"/>
          <w:szCs w:val="24"/>
        </w:rPr>
        <w:t xml:space="preserve"> Vice President, </w:t>
      </w:r>
      <w:r w:rsidR="00542107" w:rsidRPr="00FF5D5F">
        <w:rPr>
          <w:rFonts w:ascii="Times New Roman" w:eastAsia="Avenir" w:hAnsi="Times New Roman" w:cs="Times New Roman"/>
          <w:sz w:val="24"/>
          <w:szCs w:val="24"/>
        </w:rPr>
        <w:t xml:space="preserve">ASMC </w:t>
      </w:r>
      <w:r w:rsidRPr="00FF5D5F">
        <w:rPr>
          <w:rFonts w:ascii="Times New Roman" w:eastAsia="Avenir" w:hAnsi="Times New Roman" w:cs="Times New Roman"/>
          <w:sz w:val="24"/>
          <w:szCs w:val="24"/>
        </w:rPr>
        <w:t xml:space="preserve">Region </w:t>
      </w:r>
    </w:p>
    <w:p w:rsidR="002C76FC" w:rsidRPr="00FF5D5F" w:rsidRDefault="00CD378C">
      <w:pPr>
        <w:widowControl w:val="0"/>
        <w:spacing w:before="18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Project Lead: </w:t>
      </w:r>
      <w:r w:rsidR="00542107" w:rsidRPr="00FF5D5F">
        <w:rPr>
          <w:rFonts w:ascii="Times New Roman" w:eastAsia="Avenir" w:hAnsi="Times New Roman" w:cs="Times New Roman"/>
          <w:sz w:val="24"/>
          <w:szCs w:val="24"/>
        </w:rPr>
        <w:t>AF</w:t>
      </w:r>
      <w:r w:rsidRPr="00FF5D5F">
        <w:rPr>
          <w:rFonts w:ascii="Times New Roman" w:eastAsia="Avenir" w:hAnsi="Times New Roman" w:cs="Times New Roman"/>
          <w:sz w:val="24"/>
          <w:szCs w:val="24"/>
        </w:rPr>
        <w:t xml:space="preserve">, </w:t>
      </w:r>
      <w:r w:rsidR="00FF5D5F">
        <w:rPr>
          <w:rFonts w:ascii="Times New Roman" w:eastAsia="Avenir" w:hAnsi="Times New Roman" w:cs="Times New Roman"/>
          <w:sz w:val="24"/>
          <w:szCs w:val="24"/>
        </w:rPr>
        <w:t xml:space="preserve">ASMC </w:t>
      </w:r>
      <w:r w:rsidRPr="00FF5D5F">
        <w:rPr>
          <w:rFonts w:ascii="Times New Roman" w:eastAsia="Avenir" w:hAnsi="Times New Roman" w:cs="Times New Roman"/>
          <w:sz w:val="24"/>
          <w:szCs w:val="24"/>
        </w:rPr>
        <w:t xml:space="preserve">Instructional Designer </w:t>
      </w:r>
    </w:p>
    <w:p w:rsidR="002C76FC" w:rsidRPr="00FF5D5F" w:rsidRDefault="00CD378C">
      <w:pPr>
        <w:widowControl w:val="0"/>
        <w:spacing w:before="18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SME: </w:t>
      </w:r>
      <w:r w:rsidR="00542107" w:rsidRPr="00FF5D5F">
        <w:rPr>
          <w:rFonts w:ascii="Times New Roman" w:eastAsia="Avenir" w:hAnsi="Times New Roman" w:cs="Times New Roman"/>
          <w:sz w:val="24"/>
          <w:szCs w:val="24"/>
        </w:rPr>
        <w:t>DM</w:t>
      </w:r>
      <w:r w:rsidRPr="00FF5D5F">
        <w:rPr>
          <w:rFonts w:ascii="Times New Roman" w:eastAsia="Avenir" w:hAnsi="Times New Roman" w:cs="Times New Roman"/>
          <w:sz w:val="24"/>
          <w:szCs w:val="24"/>
        </w:rPr>
        <w:t xml:space="preserve">, HR Business Partner, </w:t>
      </w:r>
      <w:r w:rsidR="00542107" w:rsidRPr="00FF5D5F">
        <w:rPr>
          <w:rFonts w:ascii="Times New Roman" w:eastAsia="Avenir" w:hAnsi="Times New Roman" w:cs="Times New Roman"/>
          <w:sz w:val="24"/>
          <w:szCs w:val="24"/>
        </w:rPr>
        <w:t xml:space="preserve">ASMC </w:t>
      </w:r>
      <w:r w:rsidRPr="00FF5D5F">
        <w:rPr>
          <w:rFonts w:ascii="Times New Roman" w:eastAsia="Avenir" w:hAnsi="Times New Roman" w:cs="Times New Roman"/>
          <w:sz w:val="24"/>
          <w:szCs w:val="24"/>
        </w:rPr>
        <w:t xml:space="preserve">Region </w:t>
      </w:r>
    </w:p>
    <w:p w:rsidR="002C76FC" w:rsidRPr="00FF5D5F" w:rsidRDefault="00CD378C" w:rsidP="00542107">
      <w:pPr>
        <w:widowControl w:val="0"/>
        <w:spacing w:before="18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SME: </w:t>
      </w:r>
      <w:r w:rsidR="00542107" w:rsidRPr="00FF5D5F">
        <w:rPr>
          <w:rFonts w:ascii="Times New Roman" w:eastAsia="Avenir" w:hAnsi="Times New Roman" w:cs="Times New Roman"/>
          <w:sz w:val="24"/>
          <w:szCs w:val="24"/>
        </w:rPr>
        <w:t>RR</w:t>
      </w:r>
      <w:r w:rsidRPr="00FF5D5F">
        <w:rPr>
          <w:rFonts w:ascii="Times New Roman" w:eastAsia="Avenir" w:hAnsi="Times New Roman" w:cs="Times New Roman"/>
          <w:sz w:val="24"/>
          <w:szCs w:val="24"/>
        </w:rPr>
        <w:t xml:space="preserve">, Regional Recruiter, </w:t>
      </w:r>
      <w:r w:rsidR="00542107" w:rsidRPr="00FF5D5F">
        <w:rPr>
          <w:rFonts w:ascii="Times New Roman" w:eastAsia="Avenir" w:hAnsi="Times New Roman" w:cs="Times New Roman"/>
          <w:sz w:val="24"/>
          <w:szCs w:val="24"/>
        </w:rPr>
        <w:t>ASMC</w:t>
      </w:r>
      <w:r w:rsidRPr="00FF5D5F">
        <w:rPr>
          <w:rFonts w:ascii="Times New Roman" w:eastAsia="Avenir" w:hAnsi="Times New Roman" w:cs="Times New Roman"/>
          <w:sz w:val="24"/>
          <w:szCs w:val="24"/>
        </w:rPr>
        <w:t xml:space="preserve"> Regio</w:t>
      </w:r>
      <w:r w:rsidR="00542107" w:rsidRPr="00FF5D5F">
        <w:rPr>
          <w:rFonts w:ascii="Times New Roman" w:eastAsia="Avenir" w:hAnsi="Times New Roman" w:cs="Times New Roman"/>
          <w:sz w:val="24"/>
          <w:szCs w:val="24"/>
        </w:rPr>
        <w:t>n</w:t>
      </w:r>
    </w:p>
    <w:p w:rsidR="00542107" w:rsidRPr="00FF5D5F" w:rsidRDefault="00542107">
      <w:pPr>
        <w:widowControl w:val="0"/>
        <w:spacing w:line="240" w:lineRule="auto"/>
        <w:ind w:left="12"/>
        <w:rPr>
          <w:rFonts w:ascii="Times New Roman" w:eastAsia="Avenir" w:hAnsi="Times New Roman" w:cs="Times New Roman"/>
          <w:color w:val="747373"/>
          <w:sz w:val="24"/>
          <w:szCs w:val="24"/>
        </w:rPr>
      </w:pPr>
    </w:p>
    <w:p w:rsidR="00542107" w:rsidRPr="00FF5D5F" w:rsidRDefault="00542107">
      <w:pPr>
        <w:widowControl w:val="0"/>
        <w:spacing w:line="240" w:lineRule="auto"/>
        <w:ind w:left="12"/>
        <w:rPr>
          <w:rFonts w:ascii="Times New Roman" w:eastAsia="Avenir" w:hAnsi="Times New Roman" w:cs="Times New Roman"/>
          <w:color w:val="747373"/>
          <w:sz w:val="24"/>
          <w:szCs w:val="24"/>
        </w:rPr>
      </w:pPr>
    </w:p>
    <w:p w:rsidR="002C76FC" w:rsidRPr="00FF5D5F" w:rsidRDefault="00CD378C">
      <w:pPr>
        <w:widowControl w:val="0"/>
        <w:spacing w:line="240" w:lineRule="auto"/>
        <w:ind w:left="12"/>
        <w:rPr>
          <w:rFonts w:ascii="Times New Roman" w:eastAsia="Avenir" w:hAnsi="Times New Roman" w:cs="Times New Roman"/>
          <w:b/>
          <w:bCs/>
          <w:sz w:val="24"/>
          <w:szCs w:val="24"/>
        </w:rPr>
      </w:pPr>
      <w:r w:rsidRPr="00FF5D5F">
        <w:rPr>
          <w:rFonts w:ascii="Times New Roman" w:eastAsia="Avenir" w:hAnsi="Times New Roman" w:cs="Times New Roman"/>
          <w:b/>
          <w:bCs/>
          <w:sz w:val="24"/>
          <w:szCs w:val="24"/>
        </w:rPr>
        <w:t xml:space="preserve">Section 2: Data Collection Plan </w:t>
      </w:r>
    </w:p>
    <w:p w:rsidR="00FF5D5F" w:rsidRDefault="00CD378C" w:rsidP="00FF5D5F">
      <w:pPr>
        <w:widowControl w:val="0"/>
        <w:spacing w:before="110" w:line="240" w:lineRule="auto"/>
        <w:ind w:left="21"/>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Data was collected from the following sources. </w:t>
      </w:r>
    </w:p>
    <w:p w:rsidR="002C76FC" w:rsidRPr="00FF5D5F" w:rsidRDefault="00CD378C" w:rsidP="00FF5D5F">
      <w:pPr>
        <w:widowControl w:val="0"/>
        <w:spacing w:before="110" w:line="240" w:lineRule="auto"/>
        <w:ind w:left="21"/>
        <w:rPr>
          <w:rFonts w:ascii="Times New Roman" w:eastAsia="Avenir" w:hAnsi="Times New Roman" w:cs="Times New Roman"/>
          <w:sz w:val="24"/>
          <w:szCs w:val="24"/>
          <w:u w:val="single"/>
        </w:rPr>
      </w:pPr>
      <w:r w:rsidRPr="00FF5D5F">
        <w:rPr>
          <w:rFonts w:ascii="Times New Roman" w:eastAsia="Avenir" w:hAnsi="Times New Roman" w:cs="Times New Roman"/>
          <w:sz w:val="24"/>
          <w:szCs w:val="24"/>
          <w:u w:val="single"/>
        </w:rPr>
        <w:t xml:space="preserve">HRIS system: </w:t>
      </w:r>
    </w:p>
    <w:p w:rsidR="002C76FC" w:rsidRPr="00FF5D5F" w:rsidRDefault="00CD378C">
      <w:pPr>
        <w:widowControl w:val="0"/>
        <w:spacing w:before="67" w:line="240" w:lineRule="auto"/>
        <w:ind w:left="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The causes and rates of new-employee turnover were identified. </w:t>
      </w:r>
    </w:p>
    <w:p w:rsidR="002C76FC" w:rsidRPr="00FF5D5F" w:rsidRDefault="00CD378C">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Turnover codes for employees who leave within their first 90 days. </w:t>
      </w:r>
    </w:p>
    <w:p w:rsidR="00FF5D5F" w:rsidRDefault="00CD378C" w:rsidP="00FF5D5F">
      <w:pPr>
        <w:widowControl w:val="0"/>
        <w:spacing w:before="18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New employee turnover rat</w:t>
      </w:r>
      <w:r w:rsidRPr="00FF5D5F">
        <w:rPr>
          <w:rFonts w:ascii="Times New Roman" w:eastAsia="Avenir" w:hAnsi="Times New Roman" w:cs="Times New Roman"/>
          <w:sz w:val="24"/>
          <w:szCs w:val="24"/>
        </w:rPr>
        <w:t xml:space="preserve">e for each </w:t>
      </w:r>
      <w:r w:rsidR="00542107" w:rsidRPr="00FF5D5F">
        <w:rPr>
          <w:rFonts w:ascii="Times New Roman" w:eastAsia="Avenir" w:hAnsi="Times New Roman" w:cs="Times New Roman"/>
          <w:sz w:val="24"/>
          <w:szCs w:val="24"/>
        </w:rPr>
        <w:t>ASMC</w:t>
      </w:r>
      <w:r w:rsidRPr="00FF5D5F">
        <w:rPr>
          <w:rFonts w:ascii="Times New Roman" w:eastAsia="Avenir" w:hAnsi="Times New Roman" w:cs="Times New Roman"/>
          <w:sz w:val="24"/>
          <w:szCs w:val="24"/>
        </w:rPr>
        <w:t xml:space="preserve"> Region supervisor. </w:t>
      </w:r>
    </w:p>
    <w:p w:rsidR="002C76FC" w:rsidRPr="00FF5D5F" w:rsidRDefault="00CD378C" w:rsidP="00FF5D5F">
      <w:pPr>
        <w:widowControl w:val="0"/>
        <w:spacing w:before="183" w:line="240" w:lineRule="auto"/>
        <w:rPr>
          <w:rFonts w:ascii="Times New Roman" w:eastAsia="Avenir" w:hAnsi="Times New Roman" w:cs="Times New Roman"/>
          <w:sz w:val="24"/>
          <w:szCs w:val="24"/>
          <w:u w:val="single"/>
        </w:rPr>
      </w:pPr>
      <w:r w:rsidRPr="00FF5D5F">
        <w:rPr>
          <w:rFonts w:ascii="Times New Roman" w:eastAsia="Avenir" w:hAnsi="Times New Roman" w:cs="Times New Roman"/>
          <w:sz w:val="24"/>
          <w:szCs w:val="24"/>
          <w:u w:val="single"/>
        </w:rPr>
        <w:t xml:space="preserve">Performance Observations: </w:t>
      </w:r>
    </w:p>
    <w:p w:rsidR="002C76FC" w:rsidRPr="00FF5D5F" w:rsidRDefault="00CD378C">
      <w:pPr>
        <w:widowControl w:val="0"/>
        <w:spacing w:before="67" w:line="24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Observe supervisors interviewing job candidates. </w:t>
      </w:r>
    </w:p>
    <w:p w:rsidR="00FF5D5F" w:rsidRDefault="00CD378C" w:rsidP="00FF5D5F">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A total of five supervisors were observed at two locations. </w:t>
      </w:r>
    </w:p>
    <w:p w:rsidR="00CD378C" w:rsidRDefault="00CD378C" w:rsidP="00FF5D5F">
      <w:pPr>
        <w:widowControl w:val="0"/>
        <w:spacing w:before="163" w:line="240" w:lineRule="auto"/>
        <w:rPr>
          <w:rFonts w:ascii="Times New Roman" w:eastAsia="Avenir" w:hAnsi="Times New Roman" w:cs="Times New Roman"/>
          <w:sz w:val="24"/>
          <w:szCs w:val="24"/>
          <w:u w:val="single"/>
        </w:rPr>
      </w:pPr>
    </w:p>
    <w:p w:rsidR="002C76FC" w:rsidRPr="00FF5D5F" w:rsidRDefault="00CD378C" w:rsidP="00FF5D5F">
      <w:pPr>
        <w:widowControl w:val="0"/>
        <w:spacing w:before="163" w:line="240" w:lineRule="auto"/>
        <w:rPr>
          <w:rFonts w:ascii="Times New Roman" w:eastAsia="Avenir" w:hAnsi="Times New Roman" w:cs="Times New Roman"/>
          <w:sz w:val="24"/>
          <w:szCs w:val="24"/>
          <w:u w:val="single"/>
        </w:rPr>
      </w:pPr>
      <w:r w:rsidRPr="00FF5D5F">
        <w:rPr>
          <w:rFonts w:ascii="Times New Roman" w:eastAsia="Avenir" w:hAnsi="Times New Roman" w:cs="Times New Roman"/>
          <w:sz w:val="24"/>
          <w:szCs w:val="24"/>
          <w:u w:val="single"/>
        </w:rPr>
        <w:lastRenderedPageBreak/>
        <w:t xml:space="preserve">Supervisor Interviews </w:t>
      </w:r>
    </w:p>
    <w:p w:rsidR="002C76FC" w:rsidRPr="00FF5D5F" w:rsidRDefault="00CD378C">
      <w:pPr>
        <w:widowControl w:val="0"/>
        <w:spacing w:before="67" w:line="24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Conduct phone interviews with </w:t>
      </w:r>
      <w:r w:rsidR="00542107" w:rsidRPr="00FF5D5F">
        <w:rPr>
          <w:rFonts w:ascii="Times New Roman" w:eastAsia="Avenir" w:hAnsi="Times New Roman" w:cs="Times New Roman"/>
          <w:sz w:val="24"/>
          <w:szCs w:val="24"/>
        </w:rPr>
        <w:t xml:space="preserve">ASMC </w:t>
      </w:r>
      <w:r w:rsidRPr="00FF5D5F">
        <w:rPr>
          <w:rFonts w:ascii="Times New Roman" w:eastAsia="Avenir" w:hAnsi="Times New Roman" w:cs="Times New Roman"/>
          <w:sz w:val="24"/>
          <w:szCs w:val="24"/>
        </w:rPr>
        <w:t>Region superviso</w:t>
      </w:r>
      <w:r w:rsidRPr="00FF5D5F">
        <w:rPr>
          <w:rFonts w:ascii="Times New Roman" w:eastAsia="Avenir" w:hAnsi="Times New Roman" w:cs="Times New Roman"/>
          <w:sz w:val="24"/>
          <w:szCs w:val="24"/>
        </w:rPr>
        <w:t xml:space="preserve">rs (5). </w:t>
      </w:r>
    </w:p>
    <w:p w:rsidR="00FF5D5F" w:rsidRDefault="00CD378C" w:rsidP="00FF5D5F">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A total of five supervisors, from five locations, were interviewed. </w:t>
      </w:r>
    </w:p>
    <w:p w:rsidR="002C76FC" w:rsidRPr="00FF5D5F" w:rsidRDefault="00CD378C" w:rsidP="00FF5D5F">
      <w:pPr>
        <w:widowControl w:val="0"/>
        <w:spacing w:before="163" w:line="240" w:lineRule="auto"/>
        <w:rPr>
          <w:rFonts w:ascii="Times New Roman" w:eastAsia="Avenir" w:hAnsi="Times New Roman" w:cs="Times New Roman"/>
          <w:sz w:val="24"/>
          <w:szCs w:val="24"/>
          <w:u w:val="single"/>
        </w:rPr>
      </w:pPr>
      <w:r w:rsidRPr="00FF5D5F">
        <w:rPr>
          <w:rFonts w:ascii="Times New Roman" w:eastAsia="Avenir" w:hAnsi="Times New Roman" w:cs="Times New Roman"/>
          <w:sz w:val="24"/>
          <w:szCs w:val="24"/>
          <w:u w:val="single"/>
        </w:rPr>
        <w:t xml:space="preserve">Subject Matter Expert (SME) Interviews: </w:t>
      </w:r>
    </w:p>
    <w:p w:rsidR="002C76FC" w:rsidRPr="00FF5D5F" w:rsidRDefault="00CD378C">
      <w:pPr>
        <w:widowControl w:val="0"/>
        <w:spacing w:before="67" w:line="240" w:lineRule="auto"/>
        <w:ind w:left="2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Interviews were conducted with the following SMEs. </w:t>
      </w:r>
    </w:p>
    <w:p w:rsidR="002C76FC" w:rsidRPr="00FF5D5F" w:rsidRDefault="00CD378C">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w:t>
      </w:r>
      <w:r w:rsidR="00542107" w:rsidRPr="00FF5D5F">
        <w:rPr>
          <w:rFonts w:ascii="Times New Roman" w:eastAsia="Avenir" w:hAnsi="Times New Roman" w:cs="Times New Roman"/>
          <w:sz w:val="24"/>
          <w:szCs w:val="24"/>
        </w:rPr>
        <w:t>DM</w:t>
      </w:r>
      <w:r w:rsidRPr="00FF5D5F">
        <w:rPr>
          <w:rFonts w:ascii="Times New Roman" w:eastAsia="Avenir" w:hAnsi="Times New Roman" w:cs="Times New Roman"/>
          <w:sz w:val="24"/>
          <w:szCs w:val="24"/>
        </w:rPr>
        <w:t xml:space="preserve">, </w:t>
      </w:r>
      <w:r w:rsidR="00542107" w:rsidRPr="00FF5D5F">
        <w:rPr>
          <w:rFonts w:ascii="Times New Roman" w:eastAsia="Avenir" w:hAnsi="Times New Roman" w:cs="Times New Roman"/>
          <w:sz w:val="24"/>
          <w:szCs w:val="24"/>
        </w:rPr>
        <w:t xml:space="preserve">ASMC </w:t>
      </w:r>
      <w:r w:rsidRPr="00FF5D5F">
        <w:rPr>
          <w:rFonts w:ascii="Times New Roman" w:eastAsia="Avenir" w:hAnsi="Times New Roman" w:cs="Times New Roman"/>
          <w:sz w:val="24"/>
          <w:szCs w:val="24"/>
        </w:rPr>
        <w:t xml:space="preserve">Region HR Business Partner </w:t>
      </w:r>
    </w:p>
    <w:p w:rsidR="002C76FC" w:rsidRPr="00FF5D5F" w:rsidRDefault="00CD378C">
      <w:pPr>
        <w:widowControl w:val="0"/>
        <w:spacing w:before="143" w:line="240" w:lineRule="auto"/>
        <w:ind w:left="74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Purpose: Review new interviewing procedures </w:t>
      </w:r>
    </w:p>
    <w:p w:rsidR="002C76FC" w:rsidRPr="00FF5D5F" w:rsidRDefault="00CD378C">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w:t>
      </w:r>
      <w:r w:rsidR="00542107" w:rsidRPr="00FF5D5F">
        <w:rPr>
          <w:rFonts w:ascii="Times New Roman" w:eastAsia="Avenir" w:hAnsi="Times New Roman" w:cs="Times New Roman"/>
          <w:sz w:val="24"/>
          <w:szCs w:val="24"/>
        </w:rPr>
        <w:t>RR</w:t>
      </w:r>
      <w:r w:rsidRPr="00FF5D5F">
        <w:rPr>
          <w:rFonts w:ascii="Times New Roman" w:eastAsia="Avenir" w:hAnsi="Times New Roman" w:cs="Times New Roman"/>
          <w:sz w:val="24"/>
          <w:szCs w:val="24"/>
        </w:rPr>
        <w:t xml:space="preserve">, </w:t>
      </w:r>
      <w:r w:rsidR="00542107" w:rsidRPr="00FF5D5F">
        <w:rPr>
          <w:rFonts w:ascii="Times New Roman" w:eastAsia="Avenir" w:hAnsi="Times New Roman" w:cs="Times New Roman"/>
          <w:sz w:val="24"/>
          <w:szCs w:val="24"/>
        </w:rPr>
        <w:t>ASMC</w:t>
      </w:r>
      <w:r w:rsidRPr="00FF5D5F">
        <w:rPr>
          <w:rFonts w:ascii="Times New Roman" w:eastAsia="Avenir" w:hAnsi="Times New Roman" w:cs="Times New Roman"/>
          <w:sz w:val="24"/>
          <w:szCs w:val="24"/>
        </w:rPr>
        <w:t xml:space="preserve"> Region Recruiter </w:t>
      </w:r>
    </w:p>
    <w:p w:rsidR="002C76FC" w:rsidRPr="00FF5D5F" w:rsidRDefault="00CD378C">
      <w:pPr>
        <w:widowControl w:val="0"/>
        <w:spacing w:before="143" w:line="240" w:lineRule="auto"/>
        <w:ind w:left="74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Purpose: Review the process for scheduling interviews with job candidates </w:t>
      </w:r>
    </w:p>
    <w:p w:rsidR="002C76FC" w:rsidRPr="00FF5D5F" w:rsidRDefault="00CD378C">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w:t>
      </w:r>
      <w:r w:rsidR="00542107" w:rsidRPr="00FF5D5F">
        <w:rPr>
          <w:rFonts w:ascii="Times New Roman" w:eastAsia="Avenir" w:hAnsi="Times New Roman" w:cs="Times New Roman"/>
          <w:sz w:val="24"/>
          <w:szCs w:val="24"/>
        </w:rPr>
        <w:t xml:space="preserve">ASMC </w:t>
      </w:r>
      <w:r w:rsidRPr="00FF5D5F">
        <w:rPr>
          <w:rFonts w:ascii="Times New Roman" w:eastAsia="Avenir" w:hAnsi="Times New Roman" w:cs="Times New Roman"/>
          <w:sz w:val="24"/>
          <w:szCs w:val="24"/>
        </w:rPr>
        <w:t xml:space="preserve">Regional Managers (3) </w:t>
      </w:r>
    </w:p>
    <w:p w:rsidR="002C76FC" w:rsidRPr="00FF5D5F" w:rsidRDefault="00CD378C">
      <w:pPr>
        <w:widowControl w:val="0"/>
        <w:spacing w:before="143" w:line="240" w:lineRule="auto"/>
        <w:ind w:left="743"/>
        <w:rPr>
          <w:rFonts w:ascii="Times New Roman" w:eastAsia="Avenir" w:hAnsi="Times New Roman" w:cs="Times New Roman"/>
          <w:sz w:val="24"/>
          <w:szCs w:val="24"/>
        </w:rPr>
      </w:pPr>
      <w:r w:rsidRPr="00FF5D5F">
        <w:rPr>
          <w:rFonts w:ascii="Times New Roman" w:eastAsia="Avenir" w:hAnsi="Times New Roman" w:cs="Times New Roman"/>
          <w:sz w:val="24"/>
          <w:szCs w:val="24"/>
        </w:rPr>
        <w:t>Purpos</w:t>
      </w:r>
      <w:r w:rsidRPr="00FF5D5F">
        <w:rPr>
          <w:rFonts w:ascii="Times New Roman" w:eastAsia="Avenir" w:hAnsi="Times New Roman" w:cs="Times New Roman"/>
          <w:sz w:val="24"/>
          <w:szCs w:val="24"/>
        </w:rPr>
        <w:t xml:space="preserve">e: Identify management perspective on causes of poor hiring decisions </w:t>
      </w:r>
    </w:p>
    <w:p w:rsidR="002C76FC" w:rsidRPr="00FF5D5F" w:rsidRDefault="00CD378C">
      <w:pPr>
        <w:widowControl w:val="0"/>
        <w:spacing w:before="163" w:line="240" w:lineRule="auto"/>
        <w:ind w:left="367"/>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Regional Vice Presidents (3) </w:t>
      </w:r>
    </w:p>
    <w:p w:rsidR="00FF5D5F" w:rsidRDefault="00CD378C" w:rsidP="00FF5D5F">
      <w:pPr>
        <w:widowControl w:val="0"/>
        <w:spacing w:before="143" w:line="240" w:lineRule="auto"/>
        <w:ind w:left="742"/>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Purpose: Identify best practices from other regions </w:t>
      </w:r>
    </w:p>
    <w:p w:rsidR="002C76FC" w:rsidRPr="00FF5D5F" w:rsidRDefault="00CD378C" w:rsidP="00FF5D5F">
      <w:pPr>
        <w:widowControl w:val="0"/>
        <w:spacing w:before="143" w:line="240" w:lineRule="auto"/>
        <w:rPr>
          <w:rFonts w:ascii="Times New Roman" w:eastAsia="Avenir" w:hAnsi="Times New Roman" w:cs="Times New Roman"/>
          <w:sz w:val="24"/>
          <w:szCs w:val="24"/>
          <w:u w:val="single"/>
        </w:rPr>
      </w:pPr>
      <w:r w:rsidRPr="00FF5D5F">
        <w:rPr>
          <w:rFonts w:ascii="Times New Roman" w:eastAsia="Avenir" w:hAnsi="Times New Roman" w:cs="Times New Roman"/>
          <w:sz w:val="24"/>
          <w:szCs w:val="24"/>
          <w:u w:val="single"/>
        </w:rPr>
        <w:t xml:space="preserve">Survey: </w:t>
      </w:r>
    </w:p>
    <w:p w:rsidR="00FF5D5F" w:rsidRDefault="00CD378C" w:rsidP="00FF5D5F">
      <w:pPr>
        <w:widowControl w:val="0"/>
        <w:spacing w:before="67" w:line="239" w:lineRule="auto"/>
        <w:ind w:left="1" w:right="380" w:hanging="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A survey was sent to all 50 </w:t>
      </w:r>
      <w:r w:rsidR="00542107" w:rsidRPr="00FF5D5F">
        <w:rPr>
          <w:rFonts w:ascii="Times New Roman" w:eastAsia="Avenir" w:hAnsi="Times New Roman" w:cs="Times New Roman"/>
          <w:sz w:val="24"/>
          <w:szCs w:val="24"/>
        </w:rPr>
        <w:t>ASMC</w:t>
      </w:r>
      <w:r w:rsidRPr="00FF5D5F">
        <w:rPr>
          <w:rFonts w:ascii="Times New Roman" w:eastAsia="Avenir" w:hAnsi="Times New Roman" w:cs="Times New Roman"/>
          <w:sz w:val="24"/>
          <w:szCs w:val="24"/>
        </w:rPr>
        <w:t xml:space="preserve"> Region supervisors to validate the results of interview</w:t>
      </w:r>
      <w:r w:rsidRPr="00FF5D5F">
        <w:rPr>
          <w:rFonts w:ascii="Times New Roman" w:eastAsia="Avenir" w:hAnsi="Times New Roman" w:cs="Times New Roman"/>
          <w:sz w:val="24"/>
          <w:szCs w:val="24"/>
        </w:rPr>
        <w:t xml:space="preserve">s and  observations. The survey was distributed via the Regional Managers, and each individual response was  tracked, so we achieved a 100% response rate. </w:t>
      </w:r>
    </w:p>
    <w:p w:rsidR="00CD378C" w:rsidRDefault="00CD378C" w:rsidP="00FF5D5F">
      <w:pPr>
        <w:widowControl w:val="0"/>
        <w:spacing w:before="67" w:line="239" w:lineRule="auto"/>
        <w:ind w:left="1" w:right="380" w:hanging="3"/>
        <w:rPr>
          <w:rFonts w:ascii="Times New Roman" w:eastAsia="Avenir" w:hAnsi="Times New Roman" w:cs="Times New Roman"/>
          <w:sz w:val="24"/>
          <w:szCs w:val="24"/>
          <w:u w:val="single"/>
        </w:rPr>
      </w:pPr>
    </w:p>
    <w:p w:rsidR="002C76FC" w:rsidRPr="00FF5D5F" w:rsidRDefault="00CD378C" w:rsidP="00FF5D5F">
      <w:pPr>
        <w:widowControl w:val="0"/>
        <w:spacing w:before="67" w:line="239" w:lineRule="auto"/>
        <w:ind w:left="1" w:right="380" w:hanging="3"/>
        <w:rPr>
          <w:rFonts w:ascii="Times New Roman" w:eastAsia="Avenir" w:hAnsi="Times New Roman" w:cs="Times New Roman"/>
          <w:sz w:val="24"/>
          <w:szCs w:val="24"/>
          <w:u w:val="single"/>
        </w:rPr>
      </w:pPr>
      <w:r w:rsidRPr="00FF5D5F">
        <w:rPr>
          <w:rFonts w:ascii="Times New Roman" w:eastAsia="Avenir" w:hAnsi="Times New Roman" w:cs="Times New Roman"/>
          <w:sz w:val="24"/>
          <w:szCs w:val="24"/>
          <w:u w:val="single"/>
        </w:rPr>
        <w:t xml:space="preserve">Materials Review: </w:t>
      </w:r>
    </w:p>
    <w:p w:rsidR="002C76FC" w:rsidRPr="00FF5D5F" w:rsidRDefault="00CD378C">
      <w:pPr>
        <w:widowControl w:val="0"/>
        <w:spacing w:before="67" w:line="239" w:lineRule="auto"/>
        <w:ind w:left="4" w:right="294"/>
        <w:rPr>
          <w:rFonts w:ascii="Times New Roman" w:eastAsia="Avenir" w:hAnsi="Times New Roman" w:cs="Times New Roman"/>
          <w:sz w:val="24"/>
          <w:szCs w:val="24"/>
        </w:rPr>
      </w:pPr>
      <w:r w:rsidRPr="00FF5D5F">
        <w:rPr>
          <w:rFonts w:ascii="Times New Roman" w:eastAsia="Avenir" w:hAnsi="Times New Roman" w:cs="Times New Roman"/>
          <w:sz w:val="24"/>
          <w:szCs w:val="24"/>
        </w:rPr>
        <w:t>The Human Resources department has created new interviewing procedures. These pro</w:t>
      </w:r>
      <w:r w:rsidRPr="00FF5D5F">
        <w:rPr>
          <w:rFonts w:ascii="Times New Roman" w:eastAsia="Avenir" w:hAnsi="Times New Roman" w:cs="Times New Roman"/>
          <w:sz w:val="24"/>
          <w:szCs w:val="24"/>
        </w:rPr>
        <w:t xml:space="preserve">cedures include  three tools that were reviewed for this project: </w:t>
      </w:r>
    </w:p>
    <w:p w:rsidR="002C76FC" w:rsidRPr="00FF5D5F" w:rsidRDefault="00CD378C">
      <w:pPr>
        <w:widowControl w:val="0"/>
        <w:spacing w:before="163" w:line="240" w:lineRule="auto"/>
        <w:ind w:left="367"/>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A preparation checklist supervisors can use before each interview </w:t>
      </w:r>
    </w:p>
    <w:p w:rsidR="002C76FC" w:rsidRPr="00FF5D5F" w:rsidRDefault="00CD378C">
      <w:pPr>
        <w:widowControl w:val="0"/>
        <w:spacing w:before="183" w:line="240" w:lineRule="auto"/>
        <w:ind w:left="367"/>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A set of interview questions to ask each job candidate </w:t>
      </w:r>
    </w:p>
    <w:p w:rsidR="002C76FC" w:rsidRPr="00FF5D5F" w:rsidRDefault="00CD378C">
      <w:pPr>
        <w:widowControl w:val="0"/>
        <w:spacing w:before="183" w:line="240" w:lineRule="auto"/>
        <w:ind w:left="367"/>
        <w:rPr>
          <w:rFonts w:ascii="Times New Roman" w:eastAsia="Avenir" w:hAnsi="Times New Roman" w:cs="Times New Roman"/>
          <w:sz w:val="24"/>
          <w:szCs w:val="24"/>
        </w:rPr>
      </w:pPr>
      <w:r w:rsidRPr="00FF5D5F">
        <w:rPr>
          <w:rFonts w:ascii="Times New Roman" w:eastAsia="Avenir" w:hAnsi="Times New Roman" w:cs="Times New Roman"/>
          <w:sz w:val="24"/>
          <w:szCs w:val="24"/>
        </w:rPr>
        <w:t>• Step-by-step instructions for interviewing potential candidates</w:t>
      </w:r>
    </w:p>
    <w:p w:rsidR="00CD378C" w:rsidRDefault="00CD378C" w:rsidP="00FF5D5F">
      <w:pPr>
        <w:widowControl w:val="0"/>
        <w:spacing w:line="240" w:lineRule="auto"/>
        <w:ind w:left="12"/>
        <w:rPr>
          <w:rFonts w:ascii="Times New Roman" w:eastAsia="Avenir" w:hAnsi="Times New Roman" w:cs="Times New Roman"/>
          <w:color w:val="747373"/>
          <w:sz w:val="24"/>
          <w:szCs w:val="24"/>
        </w:rPr>
      </w:pPr>
    </w:p>
    <w:p w:rsidR="00FF5D5F" w:rsidRDefault="00CD378C" w:rsidP="00FF5D5F">
      <w:pPr>
        <w:widowControl w:val="0"/>
        <w:spacing w:line="240" w:lineRule="auto"/>
        <w:ind w:left="12"/>
        <w:rPr>
          <w:rFonts w:ascii="Times New Roman" w:eastAsia="Avenir" w:hAnsi="Times New Roman" w:cs="Times New Roman"/>
          <w:b/>
          <w:bCs/>
          <w:sz w:val="24"/>
          <w:szCs w:val="24"/>
        </w:rPr>
      </w:pPr>
      <w:r w:rsidRPr="00FF5D5F">
        <w:rPr>
          <w:rFonts w:ascii="Times New Roman" w:eastAsia="Avenir" w:hAnsi="Times New Roman" w:cs="Times New Roman"/>
          <w:b/>
          <w:bCs/>
          <w:sz w:val="24"/>
          <w:szCs w:val="24"/>
        </w:rPr>
        <w:t xml:space="preserve">Section 3: Data Analysis </w:t>
      </w:r>
    </w:p>
    <w:p w:rsidR="00FF5D5F" w:rsidRDefault="00FF5D5F" w:rsidP="00FF5D5F">
      <w:pPr>
        <w:widowControl w:val="0"/>
        <w:spacing w:line="240" w:lineRule="auto"/>
        <w:ind w:left="12"/>
        <w:rPr>
          <w:rFonts w:ascii="Times New Roman" w:eastAsia="Avenir" w:hAnsi="Times New Roman" w:cs="Times New Roman"/>
          <w:b/>
          <w:bCs/>
          <w:sz w:val="24"/>
          <w:szCs w:val="24"/>
        </w:rPr>
      </w:pPr>
    </w:p>
    <w:p w:rsidR="00FF5D5F" w:rsidRDefault="00CD378C" w:rsidP="00FF5D5F">
      <w:pPr>
        <w:widowControl w:val="0"/>
        <w:spacing w:line="240" w:lineRule="auto"/>
        <w:ind w:left="12"/>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This section summarizes the analysis of data collected. This analysis helps to answer three specific  </w:t>
      </w:r>
      <w:r w:rsidRPr="00FF5D5F">
        <w:rPr>
          <w:rFonts w:ascii="Times New Roman" w:eastAsia="Avenir" w:hAnsi="Times New Roman" w:cs="Times New Roman"/>
          <w:sz w:val="24"/>
          <w:szCs w:val="24"/>
        </w:rPr>
        <w:t xml:space="preserve">questions: </w:t>
      </w:r>
    </w:p>
    <w:p w:rsidR="00FF5D5F" w:rsidRPr="00FF5D5F" w:rsidRDefault="00FF5D5F" w:rsidP="00FF5D5F">
      <w:pPr>
        <w:widowControl w:val="0"/>
        <w:spacing w:line="240" w:lineRule="auto"/>
        <w:ind w:left="12"/>
        <w:rPr>
          <w:rFonts w:ascii="Times New Roman" w:eastAsia="Avenir" w:hAnsi="Times New Roman" w:cs="Times New Roman"/>
          <w:sz w:val="24"/>
          <w:szCs w:val="24"/>
        </w:rPr>
      </w:pPr>
    </w:p>
    <w:p w:rsidR="00542107" w:rsidRPr="00FF5D5F" w:rsidRDefault="00CD378C" w:rsidP="00FF5D5F">
      <w:pPr>
        <w:pStyle w:val="ListParagraph"/>
        <w:widowControl w:val="0"/>
        <w:numPr>
          <w:ilvl w:val="0"/>
          <w:numId w:val="2"/>
        </w:numPr>
        <w:spacing w:line="240" w:lineRule="auto"/>
        <w:rPr>
          <w:rFonts w:ascii="Times New Roman" w:eastAsia="Avenir" w:hAnsi="Times New Roman" w:cs="Times New Roman"/>
          <w:sz w:val="24"/>
          <w:szCs w:val="24"/>
        </w:rPr>
      </w:pPr>
      <w:r w:rsidRPr="00FF5D5F">
        <w:rPr>
          <w:rFonts w:ascii="Times New Roman" w:eastAsia="Avenir" w:hAnsi="Times New Roman" w:cs="Times New Roman"/>
          <w:sz w:val="24"/>
          <w:szCs w:val="24"/>
        </w:rPr>
        <w:t>Are poor hiring decisions to blame fo</w:t>
      </w:r>
      <w:r w:rsidRPr="00FF5D5F">
        <w:rPr>
          <w:rFonts w:ascii="Times New Roman" w:eastAsia="Avenir" w:hAnsi="Times New Roman" w:cs="Times New Roman"/>
          <w:sz w:val="24"/>
          <w:szCs w:val="24"/>
        </w:rPr>
        <w:t>r high turnover rates among new</w:t>
      </w:r>
      <w:r w:rsidR="00542107" w:rsidRPr="00FF5D5F">
        <w:rPr>
          <w:rFonts w:ascii="Times New Roman" w:eastAsia="Avenir" w:hAnsi="Times New Roman" w:cs="Times New Roman"/>
          <w:sz w:val="24"/>
          <w:szCs w:val="24"/>
        </w:rPr>
        <w:t xml:space="preserve"> </w:t>
      </w:r>
      <w:r w:rsidRPr="00FF5D5F">
        <w:rPr>
          <w:rFonts w:ascii="Times New Roman" w:eastAsia="Avenir" w:hAnsi="Times New Roman" w:cs="Times New Roman"/>
          <w:sz w:val="24"/>
          <w:szCs w:val="24"/>
        </w:rPr>
        <w:t xml:space="preserve">employees? </w:t>
      </w:r>
    </w:p>
    <w:p w:rsidR="00542107" w:rsidRPr="00FF5D5F" w:rsidRDefault="00CD378C" w:rsidP="00FF5D5F">
      <w:pPr>
        <w:pStyle w:val="ListParagraph"/>
        <w:widowControl w:val="0"/>
        <w:numPr>
          <w:ilvl w:val="0"/>
          <w:numId w:val="2"/>
        </w:numPr>
        <w:spacing w:before="434" w:line="240" w:lineRule="auto"/>
        <w:ind w:right="873"/>
        <w:rPr>
          <w:rFonts w:ascii="Times New Roman" w:eastAsia="Avenir" w:hAnsi="Times New Roman" w:cs="Times New Roman"/>
          <w:sz w:val="24"/>
          <w:szCs w:val="24"/>
        </w:rPr>
      </w:pPr>
      <w:r w:rsidRPr="00FF5D5F">
        <w:rPr>
          <w:rFonts w:ascii="Times New Roman" w:eastAsia="Avenir" w:hAnsi="Times New Roman" w:cs="Times New Roman"/>
          <w:sz w:val="24"/>
          <w:szCs w:val="24"/>
        </w:rPr>
        <w:t>Do some supervisors have higher turnover rates for new employees than others?</w:t>
      </w:r>
    </w:p>
    <w:p w:rsidR="00FF5D5F" w:rsidRDefault="00CD378C" w:rsidP="00FF5D5F">
      <w:pPr>
        <w:pStyle w:val="ListParagraph"/>
        <w:widowControl w:val="0"/>
        <w:numPr>
          <w:ilvl w:val="0"/>
          <w:numId w:val="2"/>
        </w:numPr>
        <w:spacing w:line="240" w:lineRule="auto"/>
        <w:ind w:right="87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What do supervisors need to make better hiring decisions? </w:t>
      </w:r>
    </w:p>
    <w:p w:rsidR="00FF5D5F" w:rsidRDefault="00FF5D5F" w:rsidP="00FF5D5F">
      <w:pPr>
        <w:pStyle w:val="ListParagraph"/>
        <w:widowControl w:val="0"/>
        <w:spacing w:line="240" w:lineRule="auto"/>
        <w:ind w:left="366" w:right="873"/>
        <w:rPr>
          <w:rFonts w:ascii="Times New Roman" w:eastAsia="Avenir" w:hAnsi="Times New Roman" w:cs="Times New Roman"/>
          <w:sz w:val="24"/>
          <w:szCs w:val="24"/>
        </w:rPr>
      </w:pPr>
    </w:p>
    <w:p w:rsidR="002C76FC" w:rsidRDefault="00CD378C" w:rsidP="00FF5D5F">
      <w:pPr>
        <w:widowControl w:val="0"/>
        <w:spacing w:line="240" w:lineRule="auto"/>
        <w:ind w:left="6" w:right="873"/>
        <w:rPr>
          <w:rFonts w:ascii="Times New Roman" w:eastAsia="Avenir" w:hAnsi="Times New Roman" w:cs="Times New Roman"/>
          <w:sz w:val="24"/>
          <w:szCs w:val="24"/>
          <w:u w:val="single"/>
        </w:rPr>
      </w:pPr>
      <w:r w:rsidRPr="00FF5D5F">
        <w:rPr>
          <w:rFonts w:ascii="Times New Roman" w:eastAsia="Avenir" w:hAnsi="Times New Roman" w:cs="Times New Roman"/>
          <w:sz w:val="24"/>
          <w:szCs w:val="24"/>
          <w:u w:val="single"/>
        </w:rPr>
        <w:t xml:space="preserve">Hiring Decisions </w:t>
      </w:r>
    </w:p>
    <w:p w:rsidR="00CD378C" w:rsidRPr="00FF5D5F" w:rsidRDefault="00CD378C" w:rsidP="00FF5D5F">
      <w:pPr>
        <w:widowControl w:val="0"/>
        <w:spacing w:line="240" w:lineRule="auto"/>
        <w:ind w:left="6" w:right="873"/>
        <w:rPr>
          <w:rFonts w:ascii="Times New Roman" w:eastAsia="Avenir" w:hAnsi="Times New Roman" w:cs="Times New Roman"/>
          <w:sz w:val="24"/>
          <w:szCs w:val="24"/>
        </w:rPr>
      </w:pPr>
    </w:p>
    <w:p w:rsidR="002C76FC" w:rsidRPr="00FF5D5F" w:rsidRDefault="00CD378C" w:rsidP="00FF5D5F">
      <w:pPr>
        <w:widowControl w:val="0"/>
        <w:spacing w:line="240" w:lineRule="auto"/>
        <w:ind w:left="2" w:right="169" w:hanging="3"/>
        <w:rPr>
          <w:rFonts w:ascii="Times New Roman" w:eastAsia="Avenir" w:hAnsi="Times New Roman" w:cs="Times New Roman"/>
          <w:sz w:val="24"/>
          <w:szCs w:val="24"/>
        </w:rPr>
      </w:pPr>
      <w:r w:rsidRPr="00FF5D5F">
        <w:rPr>
          <w:rFonts w:ascii="Times New Roman" w:eastAsia="Avenir" w:hAnsi="Times New Roman" w:cs="Times New Roman"/>
          <w:sz w:val="24"/>
          <w:szCs w:val="24"/>
        </w:rPr>
        <w:t>We wanted to determine whether or not poor hiring de</w:t>
      </w:r>
      <w:r w:rsidRPr="00FF5D5F">
        <w:rPr>
          <w:rFonts w:ascii="Times New Roman" w:eastAsia="Avenir" w:hAnsi="Times New Roman" w:cs="Times New Roman"/>
          <w:sz w:val="24"/>
          <w:szCs w:val="24"/>
        </w:rPr>
        <w:t xml:space="preserve">cisions were a leading cause of high turnover.  The first step was to identify reasons employees left the company within their first 90 days. The top three  reasons account for 85% of turnover. </w:t>
      </w:r>
    </w:p>
    <w:p w:rsidR="002C76FC" w:rsidRPr="00FF5D5F" w:rsidRDefault="00CD378C">
      <w:pPr>
        <w:widowControl w:val="0"/>
        <w:spacing w:before="391" w:line="240" w:lineRule="auto"/>
        <w:ind w:left="2"/>
        <w:rPr>
          <w:rFonts w:ascii="Times New Roman" w:eastAsia="Avenir" w:hAnsi="Times New Roman" w:cs="Times New Roman"/>
          <w:sz w:val="24"/>
          <w:szCs w:val="24"/>
        </w:rPr>
      </w:pPr>
      <w:r w:rsidRPr="00FF5D5F">
        <w:rPr>
          <w:rFonts w:ascii="Times New Roman" w:eastAsia="Avenir" w:hAnsi="Times New Roman" w:cs="Times New Roman"/>
          <w:noProof/>
          <w:sz w:val="24"/>
          <w:szCs w:val="24"/>
        </w:rPr>
        <w:lastRenderedPageBreak/>
        <w:drawing>
          <wp:inline distT="19050" distB="19050" distL="19050" distR="19050">
            <wp:extent cx="4505890" cy="2786537"/>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4505890" cy="2786537"/>
                    </a:xfrm>
                    <a:prstGeom prst="rect">
                      <a:avLst/>
                    </a:prstGeom>
                    <a:ln/>
                  </pic:spPr>
                </pic:pic>
              </a:graphicData>
            </a:graphic>
          </wp:inline>
        </w:drawing>
      </w:r>
    </w:p>
    <w:p w:rsidR="00FF5D5F" w:rsidRDefault="00542107" w:rsidP="00FF5D5F">
      <w:pPr>
        <w:widowControl w:val="0"/>
        <w:spacing w:line="239" w:lineRule="auto"/>
        <w:ind w:left="13" w:right="731" w:firstLine="8"/>
        <w:rPr>
          <w:rFonts w:ascii="Times New Roman" w:eastAsia="Avenir" w:hAnsi="Times New Roman" w:cs="Times New Roman"/>
          <w:sz w:val="24"/>
          <w:szCs w:val="24"/>
        </w:rPr>
      </w:pPr>
      <w:r w:rsidRPr="00FF5D5F">
        <w:rPr>
          <w:rFonts w:ascii="Times New Roman" w:eastAsia="Avenir" w:hAnsi="Times New Roman" w:cs="Times New Roman"/>
          <w:sz w:val="24"/>
          <w:szCs w:val="24"/>
        </w:rPr>
        <w:t>DM</w:t>
      </w:r>
      <w:r w:rsidR="00CD378C" w:rsidRPr="00FF5D5F">
        <w:rPr>
          <w:rFonts w:ascii="Times New Roman" w:eastAsia="Avenir" w:hAnsi="Times New Roman" w:cs="Times New Roman"/>
          <w:sz w:val="24"/>
          <w:szCs w:val="24"/>
        </w:rPr>
        <w:t xml:space="preserve">, </w:t>
      </w:r>
      <w:r w:rsidRPr="00FF5D5F">
        <w:rPr>
          <w:rFonts w:ascii="Times New Roman" w:eastAsia="Avenir" w:hAnsi="Times New Roman" w:cs="Times New Roman"/>
          <w:sz w:val="24"/>
          <w:szCs w:val="24"/>
        </w:rPr>
        <w:t>ASMC</w:t>
      </w:r>
      <w:r w:rsidR="00CD378C" w:rsidRPr="00FF5D5F">
        <w:rPr>
          <w:rFonts w:ascii="Times New Roman" w:eastAsia="Avenir" w:hAnsi="Times New Roman" w:cs="Times New Roman"/>
          <w:sz w:val="24"/>
          <w:szCs w:val="24"/>
        </w:rPr>
        <w:t xml:space="preserve"> Region HR Business Partner, confirm</w:t>
      </w:r>
      <w:r w:rsidR="00CD378C" w:rsidRPr="00FF5D5F">
        <w:rPr>
          <w:rFonts w:ascii="Times New Roman" w:eastAsia="Avenir" w:hAnsi="Times New Roman" w:cs="Times New Roman"/>
          <w:sz w:val="24"/>
          <w:szCs w:val="24"/>
        </w:rPr>
        <w:t>ed that the top three reasons for new  employees leaving are all indicative of a poor hiring decisio</w:t>
      </w:r>
      <w:r w:rsidRPr="00FF5D5F">
        <w:rPr>
          <w:rFonts w:ascii="Times New Roman" w:eastAsia="Avenir" w:hAnsi="Times New Roman" w:cs="Times New Roman"/>
          <w:sz w:val="24"/>
          <w:szCs w:val="24"/>
        </w:rPr>
        <w:t>n</w:t>
      </w:r>
      <w:r w:rsidR="00FF5D5F">
        <w:rPr>
          <w:rFonts w:ascii="Times New Roman" w:eastAsia="Avenir" w:hAnsi="Times New Roman" w:cs="Times New Roman"/>
          <w:sz w:val="24"/>
          <w:szCs w:val="24"/>
        </w:rPr>
        <w:t>.</w:t>
      </w:r>
    </w:p>
    <w:p w:rsidR="00FF5D5F" w:rsidRDefault="00FF5D5F" w:rsidP="00FF5D5F">
      <w:pPr>
        <w:widowControl w:val="0"/>
        <w:spacing w:line="239" w:lineRule="auto"/>
        <w:ind w:left="13" w:right="731" w:firstLine="8"/>
        <w:rPr>
          <w:rFonts w:ascii="Times New Roman" w:eastAsia="Avenir" w:hAnsi="Times New Roman" w:cs="Times New Roman"/>
          <w:sz w:val="24"/>
          <w:szCs w:val="24"/>
        </w:rPr>
      </w:pPr>
    </w:p>
    <w:p w:rsidR="002C76FC" w:rsidRPr="00FF5D5F" w:rsidRDefault="00CD378C" w:rsidP="00FF5D5F">
      <w:pPr>
        <w:widowControl w:val="0"/>
        <w:spacing w:line="239" w:lineRule="auto"/>
        <w:ind w:left="13" w:right="731" w:firstLine="8"/>
        <w:rPr>
          <w:rFonts w:ascii="Times New Roman" w:eastAsia="Avenir" w:hAnsi="Times New Roman" w:cs="Times New Roman"/>
          <w:sz w:val="24"/>
          <w:szCs w:val="24"/>
        </w:rPr>
      </w:pPr>
      <w:r w:rsidRPr="00FF5D5F">
        <w:rPr>
          <w:rFonts w:ascii="Times New Roman" w:eastAsia="Avenir" w:hAnsi="Times New Roman" w:cs="Times New Roman"/>
          <w:sz w:val="24"/>
          <w:szCs w:val="24"/>
          <w:u w:val="single"/>
        </w:rPr>
        <w:t xml:space="preserve">Turnover Rate By Supervisor </w:t>
      </w:r>
    </w:p>
    <w:p w:rsidR="00FF5D5F" w:rsidRDefault="00CD378C" w:rsidP="00FF5D5F">
      <w:pPr>
        <w:widowControl w:val="0"/>
        <w:spacing w:before="67" w:line="239" w:lineRule="auto"/>
        <w:ind w:left="9" w:right="143" w:hanging="4"/>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The turnover rate for new employees is 30 percent in the </w:t>
      </w:r>
      <w:r w:rsidR="00542107" w:rsidRPr="00FF5D5F">
        <w:rPr>
          <w:rFonts w:ascii="Times New Roman" w:eastAsia="Avenir" w:hAnsi="Times New Roman" w:cs="Times New Roman"/>
          <w:sz w:val="24"/>
          <w:szCs w:val="24"/>
        </w:rPr>
        <w:t xml:space="preserve">ASMC </w:t>
      </w:r>
      <w:r w:rsidRPr="00FF5D5F">
        <w:rPr>
          <w:rFonts w:ascii="Times New Roman" w:eastAsia="Avenir" w:hAnsi="Times New Roman" w:cs="Times New Roman"/>
          <w:sz w:val="24"/>
          <w:szCs w:val="24"/>
        </w:rPr>
        <w:t>Region. A new employee is defined as  someone who is within the first 90 days of employment.</w:t>
      </w:r>
      <w:r w:rsidR="00FF5D5F">
        <w:rPr>
          <w:rFonts w:ascii="Times New Roman" w:eastAsia="Avenir" w:hAnsi="Times New Roman" w:cs="Times New Roman"/>
          <w:sz w:val="24"/>
          <w:szCs w:val="24"/>
        </w:rPr>
        <w:t xml:space="preserve"> </w:t>
      </w:r>
      <w:r w:rsidRPr="00FF5D5F">
        <w:rPr>
          <w:rFonts w:ascii="Times New Roman" w:eastAsia="Avenir" w:hAnsi="Times New Roman" w:cs="Times New Roman"/>
          <w:sz w:val="24"/>
          <w:szCs w:val="24"/>
        </w:rPr>
        <w:t xml:space="preserve">However, the turnover rate for individual supervisors varies widely from this average: </w:t>
      </w:r>
      <w:r w:rsidRPr="00FF5D5F">
        <w:rPr>
          <w:rFonts w:ascii="Times New Roman" w:eastAsia="Avenir" w:hAnsi="Times New Roman" w:cs="Times New Roman"/>
          <w:noProof/>
          <w:sz w:val="24"/>
          <w:szCs w:val="24"/>
        </w:rPr>
        <w:drawing>
          <wp:inline distT="19050" distB="19050" distL="19050" distR="19050">
            <wp:extent cx="6314402" cy="3904666"/>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6314402" cy="3904666"/>
                    </a:xfrm>
                    <a:prstGeom prst="rect">
                      <a:avLst/>
                    </a:prstGeom>
                    <a:ln/>
                  </pic:spPr>
                </pic:pic>
              </a:graphicData>
            </a:graphic>
          </wp:inline>
        </w:drawing>
      </w:r>
      <w:r w:rsidRPr="00FF5D5F">
        <w:rPr>
          <w:rFonts w:ascii="Times New Roman" w:eastAsia="Avenir" w:hAnsi="Times New Roman" w:cs="Times New Roman"/>
          <w:sz w:val="24"/>
          <w:szCs w:val="24"/>
        </w:rPr>
        <w:t xml:space="preserve">While most supervisors have turnover rates higher than 30 percent, some supervisors are lower. There are  seven supervisors whose new employee turnover rate is already </w:t>
      </w:r>
      <w:r w:rsidRPr="00FF5D5F">
        <w:rPr>
          <w:rFonts w:ascii="Times New Roman" w:eastAsia="Avenir" w:hAnsi="Times New Roman" w:cs="Times New Roman"/>
          <w:sz w:val="24"/>
          <w:szCs w:val="24"/>
        </w:rPr>
        <w:t>at or below the 15 percent target.</w:t>
      </w:r>
      <w:r w:rsidR="00FF5D5F">
        <w:rPr>
          <w:rFonts w:ascii="Times New Roman" w:eastAsia="Avenir" w:hAnsi="Times New Roman" w:cs="Times New Roman"/>
          <w:sz w:val="24"/>
          <w:szCs w:val="24"/>
        </w:rPr>
        <w:t xml:space="preserve"> </w:t>
      </w:r>
      <w:r w:rsidRPr="00FF5D5F">
        <w:rPr>
          <w:rFonts w:ascii="Times New Roman" w:eastAsia="Avenir" w:hAnsi="Times New Roman" w:cs="Times New Roman"/>
          <w:sz w:val="24"/>
          <w:szCs w:val="24"/>
        </w:rPr>
        <w:t>There was some speculation that high turnover rates are linked to supervisor experience. The following  chart shows turnover rates compared to experience levels to determine if this is true.</w:t>
      </w:r>
      <w:r w:rsidR="00FF5D5F">
        <w:rPr>
          <w:rFonts w:ascii="Times New Roman" w:eastAsia="Avenir" w:hAnsi="Times New Roman" w:cs="Times New Roman"/>
          <w:sz w:val="24"/>
          <w:szCs w:val="24"/>
        </w:rPr>
        <w:t xml:space="preserve"> </w:t>
      </w:r>
    </w:p>
    <w:p w:rsidR="00CD378C" w:rsidRDefault="00CD378C" w:rsidP="00FF5D5F">
      <w:pPr>
        <w:widowControl w:val="0"/>
        <w:spacing w:before="67" w:line="239" w:lineRule="auto"/>
        <w:ind w:left="9" w:right="143" w:hanging="4"/>
        <w:rPr>
          <w:rFonts w:ascii="Times New Roman" w:eastAsia="Avenir" w:hAnsi="Times New Roman" w:cs="Times New Roman"/>
          <w:sz w:val="24"/>
          <w:szCs w:val="24"/>
        </w:rPr>
      </w:pPr>
    </w:p>
    <w:p w:rsidR="002C76FC" w:rsidRPr="00FF5D5F" w:rsidRDefault="00CD378C" w:rsidP="00FF5D5F">
      <w:pPr>
        <w:widowControl w:val="0"/>
        <w:spacing w:before="67" w:line="239" w:lineRule="auto"/>
        <w:ind w:left="9" w:right="143" w:hanging="4"/>
        <w:rPr>
          <w:rFonts w:ascii="Times New Roman" w:eastAsia="Avenir" w:hAnsi="Times New Roman" w:cs="Times New Roman"/>
          <w:sz w:val="24"/>
          <w:szCs w:val="24"/>
        </w:rPr>
      </w:pPr>
      <w:r w:rsidRPr="00FF5D5F">
        <w:rPr>
          <w:rFonts w:ascii="Times New Roman" w:eastAsia="Avenir" w:hAnsi="Times New Roman" w:cs="Times New Roman"/>
          <w:sz w:val="24"/>
          <w:szCs w:val="24"/>
        </w:rPr>
        <w:lastRenderedPageBreak/>
        <w:t>The chart indicates</w:t>
      </w:r>
      <w:r w:rsidRPr="00FF5D5F">
        <w:rPr>
          <w:rFonts w:ascii="Times New Roman" w:eastAsia="Avenir" w:hAnsi="Times New Roman" w:cs="Times New Roman"/>
          <w:sz w:val="24"/>
          <w:szCs w:val="24"/>
        </w:rPr>
        <w:t xml:space="preserve"> that there is no correlation between supervisor experience and turnover rate. This </w:t>
      </w:r>
      <w:r w:rsidRPr="00FF5D5F">
        <w:rPr>
          <w:rFonts w:ascii="Times New Roman" w:eastAsia="Avenir" w:hAnsi="Times New Roman" w:cs="Times New Roman"/>
          <w:sz w:val="24"/>
          <w:szCs w:val="24"/>
        </w:rPr>
        <w:t>means there are other factors at play.</w:t>
      </w:r>
      <w:r w:rsidR="00FF5D5F">
        <w:rPr>
          <w:rFonts w:ascii="Times New Roman" w:eastAsia="Avenir" w:hAnsi="Times New Roman" w:cs="Times New Roman"/>
          <w:sz w:val="24"/>
          <w:szCs w:val="24"/>
        </w:rPr>
        <w:t xml:space="preserve"> </w:t>
      </w:r>
      <w:r w:rsidRPr="00FF5D5F">
        <w:rPr>
          <w:rFonts w:ascii="Times New Roman" w:eastAsia="Avenir" w:hAnsi="Times New Roman" w:cs="Times New Roman"/>
          <w:sz w:val="24"/>
          <w:szCs w:val="24"/>
        </w:rPr>
        <w:t xml:space="preserve">Performance observations, interviews, and a survey identified three primary causes of high turnover.  </w:t>
      </w:r>
    </w:p>
    <w:p w:rsidR="002C76FC" w:rsidRPr="00FF5D5F" w:rsidRDefault="00CD378C">
      <w:pPr>
        <w:widowControl w:val="0"/>
        <w:spacing w:before="391" w:line="240" w:lineRule="auto"/>
        <w:ind w:left="11"/>
        <w:rPr>
          <w:rFonts w:ascii="Times New Roman" w:eastAsia="Avenir" w:hAnsi="Times New Roman" w:cs="Times New Roman"/>
          <w:sz w:val="24"/>
          <w:szCs w:val="24"/>
        </w:rPr>
      </w:pPr>
      <w:r w:rsidRPr="00CD378C">
        <w:rPr>
          <w:rFonts w:ascii="Times New Roman" w:eastAsia="Avenir" w:hAnsi="Times New Roman" w:cs="Times New Roman"/>
          <w:sz w:val="24"/>
          <w:szCs w:val="24"/>
          <w:u w:val="single"/>
        </w:rPr>
        <w:t>Cause #1:</w:t>
      </w:r>
      <w:r w:rsidRPr="00FF5D5F">
        <w:rPr>
          <w:rFonts w:ascii="Times New Roman" w:eastAsia="Avenir" w:hAnsi="Times New Roman" w:cs="Times New Roman"/>
          <w:sz w:val="24"/>
          <w:szCs w:val="24"/>
        </w:rPr>
        <w:t xml:space="preserve"> Time Spent Intervi</w:t>
      </w:r>
      <w:r w:rsidRPr="00FF5D5F">
        <w:rPr>
          <w:rFonts w:ascii="Times New Roman" w:eastAsia="Avenir" w:hAnsi="Times New Roman" w:cs="Times New Roman"/>
          <w:sz w:val="24"/>
          <w:szCs w:val="24"/>
        </w:rPr>
        <w:t xml:space="preserve">ewing </w:t>
      </w:r>
    </w:p>
    <w:p w:rsidR="002C76FC" w:rsidRPr="00FF5D5F" w:rsidRDefault="00CD378C">
      <w:pPr>
        <w:widowControl w:val="0"/>
        <w:spacing w:before="67" w:line="24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Supervisors who spend less time interviewing have higher turnover rates.</w:t>
      </w:r>
    </w:p>
    <w:tbl>
      <w:tblPr>
        <w:tblStyle w:val="a"/>
        <w:tblW w:w="104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15"/>
        <w:gridCol w:w="5215"/>
      </w:tblGrid>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Average Interview Time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Average Turnover Rate</w:t>
            </w:r>
          </w:p>
        </w:tc>
      </w:tr>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Less than 15 minutes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37%</w:t>
            </w:r>
          </w:p>
        </w:tc>
      </w:tr>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15 to 30 minutes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29%</w:t>
            </w:r>
          </w:p>
        </w:tc>
      </w:tr>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More than 30 minutes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23%</w:t>
            </w:r>
          </w:p>
        </w:tc>
      </w:tr>
    </w:tbl>
    <w:p w:rsidR="00CD378C" w:rsidRDefault="00CD378C" w:rsidP="00CD378C">
      <w:pPr>
        <w:widowControl w:val="0"/>
        <w:spacing w:before="36" w:line="240" w:lineRule="auto"/>
        <w:ind w:right="533"/>
        <w:rPr>
          <w:rFonts w:ascii="Times New Roman" w:hAnsi="Times New Roman" w:cs="Times New Roman"/>
          <w:sz w:val="24"/>
          <w:szCs w:val="24"/>
        </w:rPr>
      </w:pPr>
    </w:p>
    <w:p w:rsidR="002C76FC" w:rsidRPr="00CD378C" w:rsidRDefault="00CD378C" w:rsidP="00CD378C">
      <w:pPr>
        <w:widowControl w:val="0"/>
        <w:spacing w:before="36" w:line="240" w:lineRule="auto"/>
        <w:ind w:right="533"/>
        <w:rPr>
          <w:rFonts w:ascii="Times New Roman" w:eastAsia="Avenir" w:hAnsi="Times New Roman" w:cs="Times New Roman"/>
          <w:color w:val="747373"/>
          <w:sz w:val="24"/>
          <w:szCs w:val="24"/>
        </w:rPr>
      </w:pPr>
      <w:r w:rsidRPr="00CD378C">
        <w:rPr>
          <w:rFonts w:ascii="Times New Roman" w:eastAsia="Avenir" w:hAnsi="Times New Roman" w:cs="Times New Roman"/>
          <w:sz w:val="24"/>
          <w:szCs w:val="24"/>
          <w:u w:val="single"/>
        </w:rPr>
        <w:t>Cause #2:</w:t>
      </w:r>
      <w:r w:rsidRPr="00FF5D5F">
        <w:rPr>
          <w:rFonts w:ascii="Times New Roman" w:eastAsia="Avenir" w:hAnsi="Times New Roman" w:cs="Times New Roman"/>
          <w:sz w:val="24"/>
          <w:szCs w:val="24"/>
        </w:rPr>
        <w:t xml:space="preserve"> Interview Location </w:t>
      </w:r>
    </w:p>
    <w:p w:rsidR="002C76FC" w:rsidRPr="00FF5D5F" w:rsidRDefault="00CD378C">
      <w:pPr>
        <w:widowControl w:val="0"/>
        <w:spacing w:before="67" w:line="24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Supervisors who conduct interviews in inappropriate places have higher turnover rates. </w:t>
      </w:r>
    </w:p>
    <w:tbl>
      <w:tblPr>
        <w:tblStyle w:val="a0"/>
        <w:tblW w:w="104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15"/>
        <w:gridCol w:w="5215"/>
      </w:tblGrid>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Interview Location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Average Turnover Rate</w:t>
            </w:r>
          </w:p>
        </w:tc>
      </w:tr>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Break room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35%</w:t>
            </w:r>
          </w:p>
        </w:tc>
      </w:tr>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Other (variety of answers)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31%</w:t>
            </w:r>
          </w:p>
        </w:tc>
      </w:tr>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Desk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30%</w:t>
            </w:r>
          </w:p>
        </w:tc>
      </w:tr>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Conference room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24%</w:t>
            </w:r>
          </w:p>
        </w:tc>
      </w:tr>
    </w:tbl>
    <w:p w:rsidR="00CD378C" w:rsidRDefault="00CD378C">
      <w:pPr>
        <w:widowControl w:val="0"/>
        <w:spacing w:line="240" w:lineRule="auto"/>
        <w:ind w:left="11"/>
        <w:rPr>
          <w:rFonts w:ascii="Times New Roman" w:hAnsi="Times New Roman" w:cs="Times New Roman"/>
          <w:sz w:val="24"/>
          <w:szCs w:val="24"/>
        </w:rPr>
      </w:pPr>
    </w:p>
    <w:p w:rsidR="002C76FC" w:rsidRPr="00FF5D5F" w:rsidRDefault="00CD378C">
      <w:pPr>
        <w:widowControl w:val="0"/>
        <w:spacing w:line="240" w:lineRule="auto"/>
        <w:ind w:left="11"/>
        <w:rPr>
          <w:rFonts w:ascii="Times New Roman" w:eastAsia="Avenir" w:hAnsi="Times New Roman" w:cs="Times New Roman"/>
          <w:sz w:val="24"/>
          <w:szCs w:val="24"/>
        </w:rPr>
      </w:pPr>
      <w:r w:rsidRPr="00CD378C">
        <w:rPr>
          <w:rFonts w:ascii="Times New Roman" w:eastAsia="Avenir" w:hAnsi="Times New Roman" w:cs="Times New Roman"/>
          <w:sz w:val="24"/>
          <w:szCs w:val="24"/>
          <w:u w:val="single"/>
        </w:rPr>
        <w:t>Cause #3:</w:t>
      </w:r>
      <w:r w:rsidRPr="00FF5D5F">
        <w:rPr>
          <w:rFonts w:ascii="Times New Roman" w:eastAsia="Avenir" w:hAnsi="Times New Roman" w:cs="Times New Roman"/>
          <w:sz w:val="24"/>
          <w:szCs w:val="24"/>
        </w:rPr>
        <w:t xml:space="preserve"> No Questions </w:t>
      </w:r>
    </w:p>
    <w:p w:rsidR="002C76FC" w:rsidRPr="00FF5D5F" w:rsidRDefault="00CD378C">
      <w:pPr>
        <w:widowControl w:val="0"/>
        <w:spacing w:before="67" w:line="24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Supervisors who do not use a prepared set of interview questions have higher turnover rates.</w:t>
      </w:r>
    </w:p>
    <w:tbl>
      <w:tblPr>
        <w:tblStyle w:val="a1"/>
        <w:tblW w:w="104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15"/>
        <w:gridCol w:w="5215"/>
      </w:tblGrid>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Use Prepared Questions?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Average Turnover Rate</w:t>
            </w:r>
          </w:p>
        </w:tc>
      </w:tr>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No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33%</w:t>
            </w:r>
          </w:p>
        </w:tc>
      </w:tr>
      <w:tr w:rsidR="002C76FC" w:rsidRPr="00FF5D5F">
        <w:trPr>
          <w:trHeight w:val="425"/>
        </w:trPr>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Yes </w:t>
            </w:r>
          </w:p>
        </w:tc>
        <w:tc>
          <w:tcPr>
            <w:tcW w:w="5215"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27%</w:t>
            </w:r>
          </w:p>
        </w:tc>
      </w:tr>
    </w:tbl>
    <w:p w:rsidR="00CD378C" w:rsidRDefault="00CD378C" w:rsidP="00CD378C">
      <w:pPr>
        <w:widowControl w:val="0"/>
        <w:spacing w:before="36" w:line="240" w:lineRule="auto"/>
        <w:ind w:right="533"/>
        <w:rPr>
          <w:rFonts w:ascii="Times New Roman" w:eastAsia="Avenir" w:hAnsi="Times New Roman" w:cs="Times New Roman"/>
          <w:color w:val="747373"/>
          <w:sz w:val="24"/>
          <w:szCs w:val="24"/>
        </w:rPr>
      </w:pPr>
    </w:p>
    <w:p w:rsidR="002C76FC" w:rsidRPr="00CD378C" w:rsidRDefault="00CD378C" w:rsidP="00CD378C">
      <w:pPr>
        <w:widowControl w:val="0"/>
        <w:spacing w:before="36" w:line="240" w:lineRule="auto"/>
        <w:ind w:right="533"/>
        <w:rPr>
          <w:rFonts w:ascii="Times New Roman" w:eastAsia="Avenir" w:hAnsi="Times New Roman" w:cs="Times New Roman"/>
          <w:color w:val="747373"/>
          <w:sz w:val="24"/>
          <w:szCs w:val="24"/>
        </w:rPr>
      </w:pPr>
      <w:r w:rsidRPr="00CD378C">
        <w:rPr>
          <w:rFonts w:ascii="Times New Roman" w:eastAsia="Avenir" w:hAnsi="Times New Roman" w:cs="Times New Roman"/>
          <w:sz w:val="24"/>
          <w:szCs w:val="24"/>
          <w:u w:val="single"/>
        </w:rPr>
        <w:t xml:space="preserve">Supervisor Needs </w:t>
      </w:r>
    </w:p>
    <w:p w:rsidR="002C76FC" w:rsidRPr="00FF5D5F" w:rsidRDefault="00CD378C">
      <w:pPr>
        <w:widowControl w:val="0"/>
        <w:spacing w:before="67" w:line="240" w:lineRule="auto"/>
        <w:ind w:left="5"/>
        <w:rPr>
          <w:rFonts w:ascii="Times New Roman" w:eastAsia="Avenir" w:hAnsi="Times New Roman" w:cs="Times New Roman"/>
          <w:sz w:val="24"/>
          <w:szCs w:val="24"/>
        </w:rPr>
      </w:pPr>
      <w:r w:rsidRPr="00FF5D5F">
        <w:rPr>
          <w:rFonts w:ascii="Times New Roman" w:eastAsia="Avenir" w:hAnsi="Times New Roman" w:cs="Times New Roman"/>
          <w:sz w:val="24"/>
          <w:szCs w:val="24"/>
        </w:rPr>
        <w:t>The three root causes of poor hiring decisions can be addressed through the following measures.</w:t>
      </w:r>
    </w:p>
    <w:tbl>
      <w:tblPr>
        <w:tblStyle w:val="a2"/>
        <w:tblW w:w="10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96"/>
        <w:gridCol w:w="3497"/>
        <w:gridCol w:w="3497"/>
      </w:tblGrid>
      <w:tr w:rsidR="002C76FC" w:rsidRPr="00FF5D5F">
        <w:trPr>
          <w:trHeight w:val="425"/>
        </w:trPr>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ind w:left="102"/>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Root Cause </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ind w:left="102"/>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Reasons Why </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ind w:left="91"/>
              <w:rPr>
                <w:rFonts w:ascii="Times New Roman" w:eastAsia="Avenir" w:hAnsi="Times New Roman" w:cs="Times New Roman"/>
                <w:sz w:val="24"/>
                <w:szCs w:val="24"/>
              </w:rPr>
            </w:pPr>
            <w:r w:rsidRPr="00FF5D5F">
              <w:rPr>
                <w:rFonts w:ascii="Times New Roman" w:eastAsia="Avenir" w:hAnsi="Times New Roman" w:cs="Times New Roman"/>
                <w:sz w:val="24"/>
                <w:szCs w:val="24"/>
              </w:rPr>
              <w:t>Solutions</w:t>
            </w:r>
          </w:p>
        </w:tc>
      </w:tr>
      <w:tr w:rsidR="002C76FC" w:rsidRPr="00FF5D5F">
        <w:trPr>
          <w:trHeight w:val="4323"/>
        </w:trPr>
        <w:tc>
          <w:tcPr>
            <w:tcW w:w="3496" w:type="dxa"/>
            <w:shd w:val="clear" w:color="auto" w:fill="auto"/>
            <w:tcMar>
              <w:top w:w="100" w:type="dxa"/>
              <w:left w:w="100" w:type="dxa"/>
              <w:bottom w:w="100" w:type="dxa"/>
              <w:right w:w="100" w:type="dxa"/>
            </w:tcMar>
          </w:tcPr>
          <w:p w:rsidR="002C76FC" w:rsidRPr="00FF5D5F" w:rsidRDefault="00CD378C">
            <w:pPr>
              <w:widowControl w:val="0"/>
              <w:spacing w:line="239" w:lineRule="auto"/>
              <w:ind w:left="88" w:right="168" w:firstLine="7"/>
              <w:rPr>
                <w:rFonts w:ascii="Times New Roman" w:eastAsia="Avenir" w:hAnsi="Times New Roman" w:cs="Times New Roman"/>
                <w:sz w:val="24"/>
                <w:szCs w:val="24"/>
              </w:rPr>
            </w:pPr>
            <w:r w:rsidRPr="00FF5D5F">
              <w:rPr>
                <w:rFonts w:ascii="Times New Roman" w:eastAsia="Avenir" w:hAnsi="Times New Roman" w:cs="Times New Roman"/>
                <w:sz w:val="24"/>
                <w:szCs w:val="24"/>
              </w:rPr>
              <w:lastRenderedPageBreak/>
              <w:t xml:space="preserve">Supervisors don’t spend enough </w:t>
            </w:r>
            <w:r w:rsidRPr="00FF5D5F">
              <w:rPr>
                <w:rFonts w:ascii="Times New Roman" w:eastAsia="Avenir" w:hAnsi="Times New Roman" w:cs="Times New Roman"/>
                <w:sz w:val="24"/>
                <w:szCs w:val="24"/>
              </w:rPr>
              <w:t>time interviewing.</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Supervisors are pressed for time.  </w:t>
            </w:r>
          </w:p>
          <w:p w:rsidR="002C76FC" w:rsidRPr="00FF5D5F" w:rsidRDefault="00CD378C">
            <w:pPr>
              <w:widowControl w:val="0"/>
              <w:spacing w:before="391" w:line="239" w:lineRule="auto"/>
              <w:ind w:left="88" w:right="166" w:firstLine="1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Ironically, high turnover creates  a lot of extra work. At 30%  turnover, a typical supervisor will </w:t>
            </w:r>
            <w:r w:rsidRPr="00FF5D5F">
              <w:rPr>
                <w:rFonts w:ascii="Times New Roman" w:eastAsia="Avenir" w:hAnsi="Times New Roman" w:cs="Times New Roman"/>
                <w:sz w:val="24"/>
                <w:szCs w:val="24"/>
              </w:rPr>
              <w:t xml:space="preserve">hire and train 6 new employees </w:t>
            </w:r>
            <w:r w:rsidRPr="00FF5D5F">
              <w:rPr>
                <w:rFonts w:ascii="Times New Roman" w:eastAsia="Avenir" w:hAnsi="Times New Roman" w:cs="Times New Roman"/>
                <w:sz w:val="24"/>
                <w:szCs w:val="24"/>
              </w:rPr>
              <w:t xml:space="preserve">per year. Supervisors spend an </w:t>
            </w:r>
            <w:r w:rsidRPr="00FF5D5F">
              <w:rPr>
                <w:rFonts w:ascii="Times New Roman" w:eastAsia="Avenir" w:hAnsi="Times New Roman" w:cs="Times New Roman"/>
                <w:sz w:val="24"/>
                <w:szCs w:val="24"/>
              </w:rPr>
              <w:t xml:space="preserve">average of 24 hours to hire and </w:t>
            </w:r>
            <w:r w:rsidRPr="00FF5D5F">
              <w:rPr>
                <w:rFonts w:ascii="Times New Roman" w:eastAsia="Avenir" w:hAnsi="Times New Roman" w:cs="Times New Roman"/>
                <w:sz w:val="24"/>
                <w:szCs w:val="24"/>
              </w:rPr>
              <w:t xml:space="preserve">train each new employee.  </w:t>
            </w:r>
          </w:p>
          <w:p w:rsidR="002C76FC" w:rsidRPr="00FF5D5F" w:rsidRDefault="00CD378C">
            <w:pPr>
              <w:widowControl w:val="0"/>
              <w:spacing w:before="391" w:line="239" w:lineRule="auto"/>
              <w:ind w:left="93" w:right="116" w:hanging="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That means a supervisor with a </w:t>
            </w:r>
            <w:r w:rsidRPr="00FF5D5F">
              <w:rPr>
                <w:rFonts w:ascii="Times New Roman" w:eastAsia="Avenir" w:hAnsi="Times New Roman" w:cs="Times New Roman"/>
                <w:sz w:val="24"/>
                <w:szCs w:val="24"/>
              </w:rPr>
              <w:t xml:space="preserve"> 30% turnover rate will spend 144  hours per year replacing new </w:t>
            </w:r>
            <w:r w:rsidRPr="00FF5D5F">
              <w:rPr>
                <w:rFonts w:ascii="Times New Roman" w:eastAsia="Avenir" w:hAnsi="Times New Roman" w:cs="Times New Roman"/>
                <w:sz w:val="24"/>
                <w:szCs w:val="24"/>
              </w:rPr>
              <w:t>employees.</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39" w:lineRule="auto"/>
              <w:ind w:left="95" w:right="102" w:firstLine="10"/>
              <w:rPr>
                <w:rFonts w:ascii="Times New Roman" w:eastAsia="Avenir" w:hAnsi="Times New Roman" w:cs="Times New Roman"/>
                <w:sz w:val="24"/>
                <w:szCs w:val="24"/>
              </w:rPr>
            </w:pPr>
            <w:r w:rsidRPr="00FF5D5F">
              <w:rPr>
                <w:rFonts w:ascii="Times New Roman" w:eastAsia="Avenir" w:hAnsi="Times New Roman" w:cs="Times New Roman"/>
                <w:sz w:val="24"/>
                <w:szCs w:val="24"/>
              </w:rPr>
              <w:t>Educate supervisors on the  amount of time they could save  by making better hiring decisions.</w:t>
            </w:r>
          </w:p>
        </w:tc>
      </w:tr>
      <w:tr w:rsidR="002C76FC" w:rsidRPr="00FF5D5F">
        <w:trPr>
          <w:trHeight w:val="3803"/>
        </w:trPr>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ind w:left="9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Supervisors interview in  </w:t>
            </w:r>
          </w:p>
          <w:p w:rsidR="002C76FC" w:rsidRPr="00FF5D5F" w:rsidRDefault="00CD378C">
            <w:pPr>
              <w:widowControl w:val="0"/>
              <w:spacing w:before="7" w:line="240" w:lineRule="auto"/>
              <w:ind w:left="100"/>
              <w:rPr>
                <w:rFonts w:ascii="Times New Roman" w:eastAsia="Avenir" w:hAnsi="Times New Roman" w:cs="Times New Roman"/>
                <w:sz w:val="24"/>
                <w:szCs w:val="24"/>
              </w:rPr>
            </w:pPr>
            <w:r w:rsidRPr="00FF5D5F">
              <w:rPr>
                <w:rFonts w:ascii="Times New Roman" w:eastAsia="Avenir" w:hAnsi="Times New Roman" w:cs="Times New Roman"/>
                <w:sz w:val="24"/>
                <w:szCs w:val="24"/>
              </w:rPr>
              <w:t>inappropriate locations.</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ind w:left="106"/>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Many supervisors do not  </w:t>
            </w:r>
          </w:p>
          <w:p w:rsidR="002C76FC" w:rsidRPr="00FF5D5F" w:rsidRDefault="00CD378C">
            <w:pPr>
              <w:widowControl w:val="0"/>
              <w:spacing w:before="7" w:line="239" w:lineRule="auto"/>
              <w:ind w:left="95" w:right="11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coordinate their schedules in  advance with </w:t>
            </w:r>
            <w:r w:rsidR="00542107" w:rsidRPr="00FF5D5F">
              <w:rPr>
                <w:rFonts w:ascii="Times New Roman" w:eastAsia="Avenir" w:hAnsi="Times New Roman" w:cs="Times New Roman"/>
                <w:sz w:val="24"/>
                <w:szCs w:val="24"/>
              </w:rPr>
              <w:t>RR</w:t>
            </w:r>
            <w:r w:rsidRPr="00FF5D5F">
              <w:rPr>
                <w:rFonts w:ascii="Times New Roman" w:eastAsia="Avenir" w:hAnsi="Times New Roman" w:cs="Times New Roman"/>
                <w:sz w:val="24"/>
                <w:szCs w:val="24"/>
              </w:rPr>
              <w:t xml:space="preserve">, the </w:t>
            </w:r>
            <w:r w:rsidRPr="00FF5D5F">
              <w:rPr>
                <w:rFonts w:ascii="Times New Roman" w:eastAsia="Avenir" w:hAnsi="Times New Roman" w:cs="Times New Roman"/>
                <w:sz w:val="24"/>
                <w:szCs w:val="24"/>
              </w:rPr>
              <w:t xml:space="preserve">Regional Recruiter. </w:t>
            </w:r>
          </w:p>
          <w:p w:rsidR="002C76FC" w:rsidRPr="00FF5D5F" w:rsidRDefault="00CD378C">
            <w:pPr>
              <w:widowControl w:val="0"/>
              <w:spacing w:before="391" w:line="239" w:lineRule="auto"/>
              <w:ind w:left="92" w:right="295" w:hanging="7"/>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As a result, interviews are often </w:t>
            </w:r>
            <w:r w:rsidRPr="00FF5D5F">
              <w:rPr>
                <w:rFonts w:ascii="Times New Roman" w:eastAsia="Avenir" w:hAnsi="Times New Roman" w:cs="Times New Roman"/>
                <w:sz w:val="24"/>
                <w:szCs w:val="24"/>
              </w:rPr>
              <w:t xml:space="preserve">scheduled with little advance </w:t>
            </w:r>
            <w:r w:rsidRPr="00FF5D5F">
              <w:rPr>
                <w:rFonts w:ascii="Times New Roman" w:eastAsia="Avenir" w:hAnsi="Times New Roman" w:cs="Times New Roman"/>
                <w:sz w:val="24"/>
                <w:szCs w:val="24"/>
              </w:rPr>
              <w:t xml:space="preserve">notice. </w:t>
            </w:r>
          </w:p>
          <w:p w:rsidR="002C76FC" w:rsidRPr="00FF5D5F" w:rsidRDefault="00CD378C" w:rsidP="00542107">
            <w:pPr>
              <w:widowControl w:val="0"/>
              <w:spacing w:before="391" w:line="239" w:lineRule="auto"/>
              <w:ind w:left="95" w:right="136" w:firstLine="10"/>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By the time supervisors schedule </w:t>
            </w:r>
            <w:r w:rsidRPr="00FF5D5F">
              <w:rPr>
                <w:rFonts w:ascii="Times New Roman" w:eastAsia="Avenir" w:hAnsi="Times New Roman" w:cs="Times New Roman"/>
                <w:sz w:val="24"/>
                <w:szCs w:val="24"/>
              </w:rPr>
              <w:t xml:space="preserve">an interview, all available </w:t>
            </w:r>
            <w:r w:rsidRPr="00FF5D5F">
              <w:rPr>
                <w:rFonts w:ascii="Times New Roman" w:eastAsia="Avenir" w:hAnsi="Times New Roman" w:cs="Times New Roman"/>
                <w:sz w:val="24"/>
                <w:szCs w:val="24"/>
              </w:rPr>
              <w:t>confer</w:t>
            </w:r>
            <w:r w:rsidRPr="00FF5D5F">
              <w:rPr>
                <w:rFonts w:ascii="Times New Roman" w:eastAsia="Avenir" w:hAnsi="Times New Roman" w:cs="Times New Roman"/>
                <w:sz w:val="24"/>
                <w:szCs w:val="24"/>
              </w:rPr>
              <w:t>ence rooms are booked.</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ind w:left="9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Create a procedure for  </w:t>
            </w:r>
          </w:p>
          <w:p w:rsidR="002C76FC" w:rsidRPr="00FF5D5F" w:rsidRDefault="00CD378C">
            <w:pPr>
              <w:widowControl w:val="0"/>
              <w:spacing w:before="7" w:line="239" w:lineRule="auto"/>
              <w:ind w:left="92" w:right="369"/>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supervisors to coordinate their </w:t>
            </w:r>
            <w:r w:rsidRPr="00FF5D5F">
              <w:rPr>
                <w:rFonts w:ascii="Times New Roman" w:eastAsia="Avenir" w:hAnsi="Times New Roman" w:cs="Times New Roman"/>
                <w:sz w:val="24"/>
                <w:szCs w:val="24"/>
              </w:rPr>
              <w:t xml:space="preserve">schedules with the Regional </w:t>
            </w:r>
            <w:r w:rsidRPr="00FF5D5F">
              <w:rPr>
                <w:rFonts w:ascii="Times New Roman" w:eastAsia="Avenir" w:hAnsi="Times New Roman" w:cs="Times New Roman"/>
                <w:sz w:val="24"/>
                <w:szCs w:val="24"/>
              </w:rPr>
              <w:t xml:space="preserve">Recruiter so they have time to </w:t>
            </w:r>
            <w:r w:rsidRPr="00FF5D5F">
              <w:rPr>
                <w:rFonts w:ascii="Times New Roman" w:eastAsia="Avenir" w:hAnsi="Times New Roman" w:cs="Times New Roman"/>
                <w:sz w:val="24"/>
                <w:szCs w:val="24"/>
              </w:rPr>
              <w:t>book a conference room for  interviews.</w:t>
            </w:r>
          </w:p>
        </w:tc>
      </w:tr>
      <w:tr w:rsidR="002C76FC" w:rsidRPr="00FF5D5F" w:rsidTr="00CD378C">
        <w:trPr>
          <w:trHeight w:val="2252"/>
        </w:trPr>
        <w:tc>
          <w:tcPr>
            <w:tcW w:w="3496" w:type="dxa"/>
            <w:shd w:val="clear" w:color="auto" w:fill="auto"/>
            <w:tcMar>
              <w:top w:w="100" w:type="dxa"/>
              <w:left w:w="100" w:type="dxa"/>
              <w:bottom w:w="100" w:type="dxa"/>
              <w:right w:w="100" w:type="dxa"/>
            </w:tcMar>
          </w:tcPr>
          <w:p w:rsidR="002C76FC" w:rsidRPr="00FF5D5F" w:rsidRDefault="00CD378C">
            <w:pPr>
              <w:widowControl w:val="0"/>
              <w:spacing w:line="239" w:lineRule="auto"/>
              <w:ind w:left="100" w:right="290" w:hanging="4"/>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Supervisors don’t use prepared </w:t>
            </w:r>
            <w:r w:rsidR="00542107" w:rsidRPr="00FF5D5F">
              <w:rPr>
                <w:rFonts w:ascii="Times New Roman" w:eastAsia="Avenir" w:hAnsi="Times New Roman" w:cs="Times New Roman"/>
                <w:sz w:val="24"/>
                <w:szCs w:val="24"/>
              </w:rPr>
              <w:t>i</w:t>
            </w:r>
            <w:r w:rsidRPr="00FF5D5F">
              <w:rPr>
                <w:rFonts w:ascii="Times New Roman" w:eastAsia="Avenir" w:hAnsi="Times New Roman" w:cs="Times New Roman"/>
                <w:sz w:val="24"/>
                <w:szCs w:val="24"/>
              </w:rPr>
              <w:t>nterview questions.</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39" w:lineRule="auto"/>
              <w:ind w:left="92" w:right="343" w:firstLine="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Supervisors don’t have a set of  standardized questions. </w:t>
            </w:r>
          </w:p>
          <w:p w:rsidR="002C76FC" w:rsidRPr="00FF5D5F" w:rsidRDefault="00CD378C">
            <w:pPr>
              <w:widowControl w:val="0"/>
              <w:spacing w:before="391" w:line="239" w:lineRule="auto"/>
              <w:ind w:left="93" w:right="429" w:firstLine="2"/>
              <w:rPr>
                <w:rFonts w:ascii="Times New Roman" w:eastAsia="Avenir" w:hAnsi="Times New Roman" w:cs="Times New Roman"/>
                <w:sz w:val="24"/>
                <w:szCs w:val="24"/>
              </w:rPr>
            </w:pPr>
            <w:r w:rsidRPr="00FF5D5F">
              <w:rPr>
                <w:rFonts w:ascii="Times New Roman" w:eastAsia="Avenir" w:hAnsi="Times New Roman" w:cs="Times New Roman"/>
                <w:sz w:val="24"/>
                <w:szCs w:val="24"/>
              </w:rPr>
              <w:t>Supervisor</w:t>
            </w:r>
            <w:r w:rsidRPr="00FF5D5F">
              <w:rPr>
                <w:rFonts w:ascii="Times New Roman" w:eastAsia="Avenir" w:hAnsi="Times New Roman" w:cs="Times New Roman"/>
                <w:sz w:val="24"/>
                <w:szCs w:val="24"/>
              </w:rPr>
              <w:t xml:space="preserve">s don’t realize the </w:t>
            </w:r>
            <w:r w:rsidRPr="00FF5D5F">
              <w:rPr>
                <w:rFonts w:ascii="Times New Roman" w:eastAsia="Avenir" w:hAnsi="Times New Roman" w:cs="Times New Roman"/>
                <w:sz w:val="24"/>
                <w:szCs w:val="24"/>
              </w:rPr>
              <w:t xml:space="preserve">importance of using prepared </w:t>
            </w:r>
            <w:r w:rsidRPr="00FF5D5F">
              <w:rPr>
                <w:rFonts w:ascii="Times New Roman" w:eastAsia="Avenir" w:hAnsi="Times New Roman" w:cs="Times New Roman"/>
                <w:sz w:val="24"/>
                <w:szCs w:val="24"/>
              </w:rPr>
              <w:t>questions for interviews.</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39" w:lineRule="auto"/>
              <w:ind w:left="87" w:right="9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The new interviewing procedures </w:t>
            </w:r>
            <w:r w:rsidRPr="00FF5D5F">
              <w:rPr>
                <w:rFonts w:ascii="Times New Roman" w:eastAsia="Avenir" w:hAnsi="Times New Roman" w:cs="Times New Roman"/>
                <w:sz w:val="24"/>
                <w:szCs w:val="24"/>
              </w:rPr>
              <w:t>will address this issue.</w:t>
            </w:r>
          </w:p>
        </w:tc>
      </w:tr>
    </w:tbl>
    <w:p w:rsidR="002C76FC" w:rsidRPr="00CD378C" w:rsidRDefault="00CD378C" w:rsidP="00CD378C">
      <w:pPr>
        <w:widowControl w:val="0"/>
        <w:spacing w:before="36" w:line="240" w:lineRule="auto"/>
        <w:ind w:right="533"/>
        <w:rPr>
          <w:rFonts w:ascii="Times New Roman" w:eastAsia="Avenir" w:hAnsi="Times New Roman" w:cs="Times New Roman"/>
          <w:color w:val="747373"/>
          <w:sz w:val="24"/>
          <w:szCs w:val="24"/>
        </w:rPr>
      </w:pPr>
      <w:r w:rsidRPr="00CD378C">
        <w:rPr>
          <w:rFonts w:ascii="Times New Roman" w:eastAsia="Avenir" w:hAnsi="Times New Roman" w:cs="Times New Roman"/>
          <w:b/>
          <w:bCs/>
          <w:sz w:val="24"/>
          <w:szCs w:val="24"/>
        </w:rPr>
        <w:t xml:space="preserve">Section 4: Recommendations </w:t>
      </w:r>
    </w:p>
    <w:p w:rsidR="00CD378C" w:rsidRPr="00CD378C" w:rsidRDefault="00CD378C">
      <w:pPr>
        <w:widowControl w:val="0"/>
        <w:spacing w:line="240" w:lineRule="auto"/>
        <w:ind w:left="12"/>
        <w:rPr>
          <w:rFonts w:ascii="Times New Roman" w:eastAsia="Avenir" w:hAnsi="Times New Roman" w:cs="Times New Roman"/>
          <w:b/>
          <w:bCs/>
          <w:sz w:val="24"/>
          <w:szCs w:val="24"/>
        </w:rPr>
      </w:pPr>
    </w:p>
    <w:p w:rsidR="00542107" w:rsidRPr="00FF5D5F" w:rsidRDefault="00CD378C" w:rsidP="00CD378C">
      <w:pPr>
        <w:widowControl w:val="0"/>
        <w:spacing w:line="240" w:lineRule="auto"/>
        <w:ind w:right="24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There were no best practices identified from other regions, so a new solution is required. </w:t>
      </w:r>
    </w:p>
    <w:p w:rsidR="00CD378C" w:rsidRDefault="00CD378C" w:rsidP="00CD378C">
      <w:pPr>
        <w:widowControl w:val="0"/>
        <w:spacing w:line="240" w:lineRule="auto"/>
        <w:ind w:right="24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A combination </w:t>
      </w:r>
      <w:r w:rsidRPr="00FF5D5F">
        <w:rPr>
          <w:rFonts w:ascii="Times New Roman" w:eastAsia="Avenir" w:hAnsi="Times New Roman" w:cs="Times New Roman"/>
          <w:sz w:val="24"/>
          <w:szCs w:val="24"/>
        </w:rPr>
        <w:t xml:space="preserve">of training and </w:t>
      </w:r>
      <w:proofErr w:type="spellStart"/>
      <w:r w:rsidRPr="00FF5D5F">
        <w:rPr>
          <w:rFonts w:ascii="Times New Roman" w:eastAsia="Avenir" w:hAnsi="Times New Roman" w:cs="Times New Roman"/>
          <w:sz w:val="24"/>
          <w:szCs w:val="24"/>
        </w:rPr>
        <w:t>nontraining</w:t>
      </w:r>
      <w:proofErr w:type="spellEnd"/>
      <w:r w:rsidRPr="00FF5D5F">
        <w:rPr>
          <w:rFonts w:ascii="Times New Roman" w:eastAsia="Avenir" w:hAnsi="Times New Roman" w:cs="Times New Roman"/>
          <w:sz w:val="24"/>
          <w:szCs w:val="24"/>
        </w:rPr>
        <w:t xml:space="preserve"> solutions will help achieve the project goal. </w:t>
      </w:r>
    </w:p>
    <w:p w:rsidR="00CD378C" w:rsidRDefault="00CD378C" w:rsidP="00CD378C">
      <w:pPr>
        <w:widowControl w:val="0"/>
        <w:spacing w:line="240" w:lineRule="auto"/>
        <w:ind w:right="245"/>
        <w:rPr>
          <w:rFonts w:ascii="Times New Roman" w:eastAsia="Avenir" w:hAnsi="Times New Roman" w:cs="Times New Roman"/>
          <w:sz w:val="24"/>
          <w:szCs w:val="24"/>
        </w:rPr>
      </w:pPr>
    </w:p>
    <w:p w:rsidR="002C76FC" w:rsidRPr="00CD378C" w:rsidRDefault="00CD378C" w:rsidP="00CD378C">
      <w:pPr>
        <w:widowControl w:val="0"/>
        <w:spacing w:line="240" w:lineRule="auto"/>
        <w:ind w:right="245"/>
        <w:rPr>
          <w:rFonts w:ascii="Times New Roman" w:eastAsia="Avenir" w:hAnsi="Times New Roman" w:cs="Times New Roman"/>
          <w:sz w:val="24"/>
          <w:szCs w:val="24"/>
          <w:u w:val="single"/>
        </w:rPr>
      </w:pPr>
      <w:r w:rsidRPr="00CD378C">
        <w:rPr>
          <w:rFonts w:ascii="Times New Roman" w:eastAsia="Avenir" w:hAnsi="Times New Roman" w:cs="Times New Roman"/>
          <w:sz w:val="24"/>
          <w:szCs w:val="24"/>
          <w:u w:val="single"/>
        </w:rPr>
        <w:t xml:space="preserve">Training Solutions: </w:t>
      </w:r>
    </w:p>
    <w:p w:rsidR="002C76FC" w:rsidRPr="00FF5D5F" w:rsidRDefault="00CD378C" w:rsidP="00CD378C">
      <w:pPr>
        <w:widowControl w:val="0"/>
        <w:spacing w:line="240" w:lineRule="auto"/>
        <w:ind w:left="2"/>
        <w:rPr>
          <w:rFonts w:ascii="Times New Roman" w:eastAsia="Avenir" w:hAnsi="Times New Roman" w:cs="Times New Roman"/>
          <w:sz w:val="24"/>
          <w:szCs w:val="24"/>
        </w:rPr>
      </w:pPr>
      <w:r w:rsidRPr="00FF5D5F">
        <w:rPr>
          <w:rFonts w:ascii="Times New Roman" w:eastAsia="Avenir" w:hAnsi="Times New Roman" w:cs="Times New Roman"/>
          <w:sz w:val="24"/>
          <w:szCs w:val="24"/>
        </w:rPr>
        <w:t>We will design a training program that meets the follo</w:t>
      </w:r>
      <w:r w:rsidRPr="00FF5D5F">
        <w:rPr>
          <w:rFonts w:ascii="Times New Roman" w:eastAsia="Avenir" w:hAnsi="Times New Roman" w:cs="Times New Roman"/>
          <w:sz w:val="24"/>
          <w:szCs w:val="24"/>
        </w:rPr>
        <w:t xml:space="preserve">wing learning objective: </w:t>
      </w:r>
    </w:p>
    <w:p w:rsidR="002C76FC" w:rsidRPr="00FF5D5F" w:rsidRDefault="00CD378C" w:rsidP="00CD378C">
      <w:pPr>
        <w:widowControl w:val="0"/>
        <w:spacing w:line="240" w:lineRule="auto"/>
        <w:ind w:left="13" w:right="17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Supervisors will demonstrate the ability to make good hiring decisions by selecting the best candidate in  at least three out of four case scenarios introduced in the interviewing skills training program. </w:t>
      </w:r>
    </w:p>
    <w:p w:rsidR="00CD378C" w:rsidRPr="00CD378C" w:rsidRDefault="00CD378C" w:rsidP="00CD378C">
      <w:pPr>
        <w:widowControl w:val="0"/>
        <w:spacing w:before="391" w:line="240" w:lineRule="auto"/>
        <w:ind w:left="9"/>
        <w:rPr>
          <w:rFonts w:ascii="Times New Roman" w:eastAsia="Avenir" w:hAnsi="Times New Roman" w:cs="Times New Roman"/>
          <w:sz w:val="24"/>
          <w:szCs w:val="24"/>
          <w:u w:val="single"/>
        </w:rPr>
      </w:pPr>
      <w:r w:rsidRPr="00CD378C">
        <w:rPr>
          <w:rFonts w:ascii="Times New Roman" w:eastAsia="Avenir" w:hAnsi="Times New Roman" w:cs="Times New Roman"/>
          <w:sz w:val="24"/>
          <w:szCs w:val="24"/>
          <w:u w:val="single"/>
        </w:rPr>
        <w:lastRenderedPageBreak/>
        <w:t xml:space="preserve">Supporting goals </w:t>
      </w:r>
    </w:p>
    <w:p w:rsidR="002C76FC" w:rsidRPr="00FF5D5F" w:rsidRDefault="00CD378C" w:rsidP="00CD378C">
      <w:pPr>
        <w:widowControl w:val="0"/>
        <w:spacing w:beforeLines="20" w:before="48"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Locate the following items on </w:t>
      </w:r>
      <w:r w:rsidRPr="00FF5D5F">
        <w:rPr>
          <w:rFonts w:ascii="Times New Roman" w:eastAsia="Avenir" w:hAnsi="Times New Roman" w:cs="Times New Roman"/>
          <w:sz w:val="24"/>
          <w:szCs w:val="24"/>
        </w:rPr>
        <w:t xml:space="preserve">the company intranet: </w:t>
      </w:r>
    </w:p>
    <w:p w:rsidR="002C76FC" w:rsidRPr="00FF5D5F" w:rsidRDefault="00CD378C" w:rsidP="00CD378C">
      <w:pPr>
        <w:widowControl w:val="0"/>
        <w:spacing w:beforeLines="20" w:before="48" w:line="240" w:lineRule="auto"/>
        <w:ind w:left="74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Interview preparation checklist </w:t>
      </w:r>
    </w:p>
    <w:p w:rsidR="002C76FC" w:rsidRPr="00FF5D5F" w:rsidRDefault="00CD378C" w:rsidP="00CD378C">
      <w:pPr>
        <w:widowControl w:val="0"/>
        <w:spacing w:beforeLines="20" w:before="48" w:line="240" w:lineRule="auto"/>
        <w:ind w:left="74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Interview question list </w:t>
      </w:r>
    </w:p>
    <w:p w:rsidR="002C76FC" w:rsidRPr="00FF5D5F" w:rsidRDefault="00CD378C" w:rsidP="00CD378C">
      <w:pPr>
        <w:widowControl w:val="0"/>
        <w:spacing w:beforeLines="20" w:before="48" w:line="240" w:lineRule="auto"/>
        <w:ind w:left="74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Interview procedure </w:t>
      </w:r>
    </w:p>
    <w:p w:rsidR="002C76FC" w:rsidRPr="00FF5D5F" w:rsidRDefault="00CD378C" w:rsidP="00CD378C">
      <w:pPr>
        <w:widowControl w:val="0"/>
        <w:spacing w:beforeLines="20" w:before="48" w:line="240" w:lineRule="auto"/>
        <w:ind w:left="374"/>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Identify the ideal amount of time to spend interviewing each candidate </w:t>
      </w:r>
    </w:p>
    <w:p w:rsidR="00CD378C" w:rsidRDefault="00CD378C" w:rsidP="00CD378C">
      <w:pPr>
        <w:widowControl w:val="0"/>
        <w:spacing w:beforeLines="20" w:before="48" w:line="240" w:lineRule="auto"/>
        <w:ind w:left="374"/>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Describe the ideal setting to conduct a job interview </w:t>
      </w:r>
    </w:p>
    <w:p w:rsidR="00CD378C" w:rsidRPr="00FF5D5F" w:rsidRDefault="00CD378C" w:rsidP="00CD378C">
      <w:pPr>
        <w:widowControl w:val="0"/>
        <w:spacing w:line="240" w:lineRule="auto"/>
        <w:ind w:left="374"/>
        <w:rPr>
          <w:rFonts w:ascii="Times New Roman" w:eastAsia="Avenir" w:hAnsi="Times New Roman" w:cs="Times New Roman"/>
          <w:sz w:val="24"/>
          <w:szCs w:val="24"/>
        </w:rPr>
      </w:pPr>
    </w:p>
    <w:p w:rsidR="002C76FC" w:rsidRDefault="00CD378C" w:rsidP="00CD378C">
      <w:pPr>
        <w:widowControl w:val="0"/>
        <w:spacing w:line="240" w:lineRule="auto"/>
        <w:ind w:left="29"/>
        <w:rPr>
          <w:rFonts w:ascii="Times New Roman" w:eastAsia="Avenir" w:hAnsi="Times New Roman" w:cs="Times New Roman"/>
          <w:sz w:val="24"/>
          <w:szCs w:val="24"/>
          <w:u w:val="single"/>
        </w:rPr>
      </w:pPr>
      <w:proofErr w:type="spellStart"/>
      <w:r w:rsidRPr="00CD378C">
        <w:rPr>
          <w:rFonts w:ascii="Times New Roman" w:eastAsia="Avenir" w:hAnsi="Times New Roman" w:cs="Times New Roman"/>
          <w:sz w:val="24"/>
          <w:szCs w:val="24"/>
          <w:u w:val="single"/>
        </w:rPr>
        <w:t>Nontraining</w:t>
      </w:r>
      <w:proofErr w:type="spellEnd"/>
      <w:r w:rsidRPr="00CD378C">
        <w:rPr>
          <w:rFonts w:ascii="Times New Roman" w:eastAsia="Avenir" w:hAnsi="Times New Roman" w:cs="Times New Roman"/>
          <w:sz w:val="24"/>
          <w:szCs w:val="24"/>
          <w:u w:val="single"/>
        </w:rPr>
        <w:t xml:space="preserve"> Solutions: </w:t>
      </w:r>
    </w:p>
    <w:p w:rsidR="00CD378C" w:rsidRPr="00CD378C" w:rsidRDefault="00CD378C" w:rsidP="00CD378C">
      <w:pPr>
        <w:widowControl w:val="0"/>
        <w:spacing w:line="240" w:lineRule="auto"/>
        <w:ind w:left="29"/>
        <w:rPr>
          <w:rFonts w:ascii="Times New Roman" w:eastAsia="Avenir" w:hAnsi="Times New Roman" w:cs="Times New Roman"/>
          <w:sz w:val="24"/>
          <w:szCs w:val="24"/>
          <w:u w:val="single"/>
        </w:rPr>
      </w:pPr>
    </w:p>
    <w:p w:rsidR="00CD378C" w:rsidRDefault="00CD378C" w:rsidP="00CD378C">
      <w:pPr>
        <w:widowControl w:val="0"/>
        <w:spacing w:before="87" w:line="240" w:lineRule="auto"/>
        <w:ind w:left="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The following actions are also recommended to support the training program’s success. </w:t>
      </w:r>
    </w:p>
    <w:p w:rsidR="00CD378C" w:rsidRDefault="00CD378C" w:rsidP="00CD378C">
      <w:pPr>
        <w:widowControl w:val="0"/>
        <w:spacing w:before="87" w:line="240" w:lineRule="auto"/>
        <w:ind w:left="5"/>
        <w:rPr>
          <w:rFonts w:ascii="Times New Roman" w:eastAsia="Avenir" w:hAnsi="Times New Roman" w:cs="Times New Roman"/>
          <w:sz w:val="24"/>
          <w:szCs w:val="24"/>
        </w:rPr>
      </w:pPr>
    </w:p>
    <w:p w:rsidR="002C76FC" w:rsidRDefault="00CD378C" w:rsidP="00CD378C">
      <w:pPr>
        <w:widowControl w:val="0"/>
        <w:spacing w:before="87" w:line="240" w:lineRule="auto"/>
        <w:ind w:left="5"/>
        <w:rPr>
          <w:rFonts w:ascii="Times New Roman" w:eastAsia="Avenir" w:hAnsi="Times New Roman" w:cs="Times New Roman"/>
          <w:sz w:val="24"/>
          <w:szCs w:val="24"/>
          <w:u w:val="single"/>
        </w:rPr>
      </w:pPr>
      <w:r w:rsidRPr="00CD378C">
        <w:rPr>
          <w:rFonts w:ascii="Times New Roman" w:eastAsia="Avenir" w:hAnsi="Times New Roman" w:cs="Times New Roman"/>
          <w:sz w:val="24"/>
          <w:szCs w:val="24"/>
          <w:u w:val="single"/>
        </w:rPr>
        <w:t xml:space="preserve">Communication </w:t>
      </w:r>
    </w:p>
    <w:p w:rsidR="00CD378C" w:rsidRPr="00CD378C" w:rsidRDefault="00CD378C" w:rsidP="00CD378C">
      <w:pPr>
        <w:widowControl w:val="0"/>
        <w:spacing w:before="87" w:line="240" w:lineRule="auto"/>
        <w:ind w:left="5"/>
        <w:rPr>
          <w:rFonts w:ascii="Times New Roman" w:eastAsia="Avenir" w:hAnsi="Times New Roman" w:cs="Times New Roman"/>
          <w:sz w:val="24"/>
          <w:szCs w:val="24"/>
          <w:u w:val="single"/>
        </w:rPr>
      </w:pPr>
    </w:p>
    <w:p w:rsidR="002C76FC" w:rsidRPr="00FF5D5F" w:rsidRDefault="00CD378C">
      <w:pPr>
        <w:widowControl w:val="0"/>
        <w:spacing w:before="67" w:line="240" w:lineRule="auto"/>
        <w:ind w:left="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The following communications can reinforce the importance of the training: </w:t>
      </w:r>
    </w:p>
    <w:p w:rsidR="002C76FC" w:rsidRPr="00FF5D5F" w:rsidRDefault="00CD378C">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Training announcement from Regional Vice President to supervisors </w:t>
      </w:r>
    </w:p>
    <w:p w:rsidR="002C76FC" w:rsidRPr="00FF5D5F" w:rsidRDefault="00CD378C">
      <w:pPr>
        <w:widowControl w:val="0"/>
        <w:spacing w:before="87" w:line="240" w:lineRule="auto"/>
        <w:ind w:left="743"/>
        <w:rPr>
          <w:rFonts w:ascii="Times New Roman" w:eastAsia="Avenir" w:hAnsi="Times New Roman" w:cs="Times New Roman"/>
          <w:sz w:val="24"/>
          <w:szCs w:val="24"/>
        </w:rPr>
      </w:pPr>
      <w:r w:rsidRPr="00FF5D5F">
        <w:rPr>
          <w:rFonts w:ascii="Times New Roman" w:eastAsia="Avenir" w:hAnsi="Times New Roman" w:cs="Times New Roman"/>
          <w:sz w:val="24"/>
          <w:szCs w:val="24"/>
        </w:rPr>
        <w:t>Email se</w:t>
      </w:r>
      <w:r w:rsidRPr="00FF5D5F">
        <w:rPr>
          <w:rFonts w:ascii="Times New Roman" w:eastAsia="Avenir" w:hAnsi="Times New Roman" w:cs="Times New Roman"/>
          <w:sz w:val="24"/>
          <w:szCs w:val="24"/>
        </w:rPr>
        <w:t xml:space="preserve">nt one week prior to training </w:t>
      </w:r>
    </w:p>
    <w:p w:rsidR="002C76FC" w:rsidRPr="00FF5D5F" w:rsidRDefault="00CD378C">
      <w:pPr>
        <w:widowControl w:val="0"/>
        <w:spacing w:before="67" w:line="240" w:lineRule="auto"/>
        <w:ind w:left="73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Share the project goal </w:t>
      </w:r>
    </w:p>
    <w:p w:rsidR="002C76FC" w:rsidRPr="00FF5D5F" w:rsidRDefault="00CD378C">
      <w:pPr>
        <w:widowControl w:val="0"/>
        <w:spacing w:before="67" w:line="240" w:lineRule="auto"/>
        <w:ind w:left="74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Establish expectations for time spent interviewing candidates </w:t>
      </w:r>
    </w:p>
    <w:p w:rsidR="002C76FC" w:rsidRPr="00FF5D5F" w:rsidRDefault="00CD378C">
      <w:pPr>
        <w:widowControl w:val="0"/>
        <w:spacing w:before="163" w:line="240" w:lineRule="auto"/>
        <w:ind w:left="368"/>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 Training announcement from Regional Managers to supervisors </w:t>
      </w:r>
    </w:p>
    <w:p w:rsidR="002C76FC" w:rsidRPr="00FF5D5F" w:rsidRDefault="00CD378C">
      <w:pPr>
        <w:widowControl w:val="0"/>
        <w:spacing w:before="87" w:line="240" w:lineRule="auto"/>
        <w:ind w:left="72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Team meeting discussion after email from Regional Vice President is set </w:t>
      </w:r>
    </w:p>
    <w:p w:rsidR="002C76FC" w:rsidRPr="00FF5D5F" w:rsidRDefault="00CD378C">
      <w:pPr>
        <w:widowControl w:val="0"/>
        <w:spacing w:before="67" w:line="240" w:lineRule="auto"/>
        <w:ind w:left="74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Remind supervisors about the training </w:t>
      </w:r>
    </w:p>
    <w:p w:rsidR="00CD378C" w:rsidRDefault="00CD378C" w:rsidP="00CD378C">
      <w:pPr>
        <w:widowControl w:val="0"/>
        <w:spacing w:before="67" w:line="240" w:lineRule="auto"/>
        <w:ind w:left="73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Share project goals and new expectations for interviews </w:t>
      </w:r>
    </w:p>
    <w:p w:rsidR="00CD378C" w:rsidRDefault="00CD378C" w:rsidP="00CD378C">
      <w:pPr>
        <w:widowControl w:val="0"/>
        <w:spacing w:before="67" w:line="240" w:lineRule="auto"/>
        <w:ind w:left="733"/>
        <w:rPr>
          <w:rFonts w:ascii="Times New Roman" w:eastAsia="Avenir" w:hAnsi="Times New Roman" w:cs="Times New Roman"/>
          <w:sz w:val="24"/>
          <w:szCs w:val="24"/>
        </w:rPr>
      </w:pPr>
    </w:p>
    <w:p w:rsidR="002C76FC" w:rsidRDefault="00CD378C" w:rsidP="00CD378C">
      <w:pPr>
        <w:widowControl w:val="0"/>
        <w:spacing w:before="67" w:line="240" w:lineRule="auto"/>
        <w:rPr>
          <w:rFonts w:ascii="Times New Roman" w:eastAsia="Avenir" w:hAnsi="Times New Roman" w:cs="Times New Roman"/>
          <w:sz w:val="24"/>
          <w:szCs w:val="24"/>
          <w:u w:val="single"/>
        </w:rPr>
      </w:pPr>
      <w:r w:rsidRPr="00CD378C">
        <w:rPr>
          <w:rFonts w:ascii="Times New Roman" w:eastAsia="Avenir" w:hAnsi="Times New Roman" w:cs="Times New Roman"/>
          <w:sz w:val="24"/>
          <w:szCs w:val="24"/>
          <w:u w:val="single"/>
        </w:rPr>
        <w:t xml:space="preserve">Interview Scheduling </w:t>
      </w:r>
    </w:p>
    <w:p w:rsidR="00CD378C" w:rsidRPr="00CD378C" w:rsidRDefault="00CD378C" w:rsidP="00CD378C">
      <w:pPr>
        <w:widowControl w:val="0"/>
        <w:spacing w:before="67" w:line="240" w:lineRule="auto"/>
        <w:rPr>
          <w:rFonts w:ascii="Times New Roman" w:eastAsia="Avenir" w:hAnsi="Times New Roman" w:cs="Times New Roman"/>
          <w:sz w:val="24"/>
          <w:szCs w:val="24"/>
        </w:rPr>
      </w:pPr>
    </w:p>
    <w:p w:rsidR="002C76FC" w:rsidRPr="00FF5D5F" w:rsidRDefault="00CD378C">
      <w:pPr>
        <w:widowControl w:val="0"/>
        <w:spacing w:before="67" w:line="24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Create a new scheduling procedure to ensure supervisors reserve c</w:t>
      </w:r>
      <w:r w:rsidRPr="00FF5D5F">
        <w:rPr>
          <w:rFonts w:ascii="Times New Roman" w:eastAsia="Avenir" w:hAnsi="Times New Roman" w:cs="Times New Roman"/>
          <w:sz w:val="24"/>
          <w:szCs w:val="24"/>
        </w:rPr>
        <w:t xml:space="preserve">onference rooms. </w:t>
      </w:r>
    </w:p>
    <w:p w:rsidR="00542107" w:rsidRPr="00FF5D5F" w:rsidRDefault="00CD378C" w:rsidP="00542107">
      <w:pPr>
        <w:pStyle w:val="ListParagraph"/>
        <w:widowControl w:val="0"/>
        <w:numPr>
          <w:ilvl w:val="0"/>
          <w:numId w:val="3"/>
        </w:numPr>
        <w:spacing w:before="391" w:line="240" w:lineRule="auto"/>
        <w:rPr>
          <w:rFonts w:ascii="Times New Roman" w:eastAsia="Avenir" w:hAnsi="Times New Roman" w:cs="Times New Roman"/>
          <w:sz w:val="24"/>
          <w:szCs w:val="24"/>
        </w:rPr>
      </w:pPr>
      <w:r w:rsidRPr="00FF5D5F">
        <w:rPr>
          <w:rFonts w:ascii="Times New Roman" w:eastAsia="Avenir" w:hAnsi="Times New Roman" w:cs="Times New Roman"/>
          <w:sz w:val="24"/>
          <w:szCs w:val="24"/>
        </w:rPr>
        <w:t>Regional Recruiter should schedule interviews back to back when possible.</w:t>
      </w:r>
    </w:p>
    <w:p w:rsidR="00542107" w:rsidRPr="00FF5D5F" w:rsidRDefault="00CD378C" w:rsidP="00542107">
      <w:pPr>
        <w:pStyle w:val="ListParagraph"/>
        <w:widowControl w:val="0"/>
        <w:numPr>
          <w:ilvl w:val="0"/>
          <w:numId w:val="3"/>
        </w:numPr>
        <w:spacing w:before="391" w:line="240" w:lineRule="auto"/>
        <w:rPr>
          <w:rFonts w:ascii="Times New Roman" w:eastAsia="Avenir" w:hAnsi="Times New Roman" w:cs="Times New Roman"/>
          <w:sz w:val="24"/>
          <w:szCs w:val="24"/>
        </w:rPr>
      </w:pPr>
      <w:r w:rsidRPr="00FF5D5F">
        <w:rPr>
          <w:rFonts w:ascii="Times New Roman" w:eastAsia="Avenir" w:hAnsi="Times New Roman" w:cs="Times New Roman"/>
          <w:sz w:val="24"/>
          <w:szCs w:val="24"/>
        </w:rPr>
        <w:t>Regional Recruiter should provide advanced notice of at least two days when</w:t>
      </w:r>
      <w:r w:rsidR="00542107" w:rsidRPr="00FF5D5F">
        <w:rPr>
          <w:rFonts w:ascii="Times New Roman" w:eastAsia="Avenir" w:hAnsi="Times New Roman" w:cs="Times New Roman"/>
          <w:sz w:val="24"/>
          <w:szCs w:val="24"/>
        </w:rPr>
        <w:t xml:space="preserve"> </w:t>
      </w:r>
      <w:r w:rsidRPr="00FF5D5F">
        <w:rPr>
          <w:rFonts w:ascii="Times New Roman" w:eastAsia="Avenir" w:hAnsi="Times New Roman" w:cs="Times New Roman"/>
          <w:sz w:val="24"/>
          <w:szCs w:val="24"/>
        </w:rPr>
        <w:t>possible.</w:t>
      </w:r>
    </w:p>
    <w:p w:rsidR="002C76FC" w:rsidRDefault="00CD378C" w:rsidP="00CD378C">
      <w:pPr>
        <w:pStyle w:val="ListParagraph"/>
        <w:widowControl w:val="0"/>
        <w:numPr>
          <w:ilvl w:val="0"/>
          <w:numId w:val="3"/>
        </w:numPr>
        <w:spacing w:before="391" w:line="240" w:lineRule="auto"/>
        <w:rPr>
          <w:rFonts w:ascii="Times New Roman" w:eastAsia="Avenir" w:hAnsi="Times New Roman" w:cs="Times New Roman"/>
          <w:sz w:val="24"/>
          <w:szCs w:val="24"/>
        </w:rPr>
      </w:pPr>
      <w:r w:rsidRPr="00FF5D5F">
        <w:rPr>
          <w:rFonts w:ascii="Times New Roman" w:eastAsia="Avenir" w:hAnsi="Times New Roman" w:cs="Times New Roman"/>
          <w:sz w:val="24"/>
          <w:szCs w:val="24"/>
        </w:rPr>
        <w:t>Supervisors should book a conference room as soon as an interview is</w:t>
      </w:r>
      <w:r w:rsidRPr="00FF5D5F">
        <w:rPr>
          <w:rFonts w:ascii="Times New Roman" w:eastAsia="Avenir" w:hAnsi="Times New Roman" w:cs="Times New Roman"/>
          <w:sz w:val="24"/>
          <w:szCs w:val="24"/>
        </w:rPr>
        <w:t xml:space="preserve"> scheduled.</w:t>
      </w:r>
    </w:p>
    <w:p w:rsidR="00CD378C" w:rsidRDefault="00CD378C" w:rsidP="00CD378C">
      <w:pPr>
        <w:widowControl w:val="0"/>
        <w:spacing w:line="240" w:lineRule="auto"/>
        <w:ind w:left="12"/>
        <w:rPr>
          <w:rFonts w:ascii="Times New Roman" w:eastAsia="Avenir" w:hAnsi="Times New Roman" w:cs="Times New Roman"/>
          <w:b/>
          <w:bCs/>
          <w:sz w:val="24"/>
          <w:szCs w:val="24"/>
        </w:rPr>
      </w:pPr>
    </w:p>
    <w:p w:rsidR="00CD378C" w:rsidRDefault="00CD378C" w:rsidP="00CD378C">
      <w:pPr>
        <w:widowControl w:val="0"/>
        <w:spacing w:line="240" w:lineRule="auto"/>
        <w:ind w:left="12"/>
        <w:rPr>
          <w:rFonts w:ascii="Times New Roman" w:eastAsia="Avenir" w:hAnsi="Times New Roman" w:cs="Times New Roman"/>
          <w:b/>
          <w:bCs/>
          <w:sz w:val="24"/>
          <w:szCs w:val="24"/>
        </w:rPr>
      </w:pPr>
      <w:r w:rsidRPr="00CD378C">
        <w:rPr>
          <w:rFonts w:ascii="Times New Roman" w:eastAsia="Avenir" w:hAnsi="Times New Roman" w:cs="Times New Roman"/>
          <w:b/>
          <w:bCs/>
          <w:sz w:val="24"/>
          <w:szCs w:val="24"/>
        </w:rPr>
        <w:t xml:space="preserve">Section 5: Conclusions </w:t>
      </w:r>
    </w:p>
    <w:p w:rsidR="00CD378C" w:rsidRDefault="00CD378C" w:rsidP="00CD378C">
      <w:pPr>
        <w:widowControl w:val="0"/>
        <w:spacing w:line="240" w:lineRule="auto"/>
        <w:ind w:left="12"/>
        <w:rPr>
          <w:rFonts w:ascii="Times New Roman" w:eastAsia="Avenir" w:hAnsi="Times New Roman" w:cs="Times New Roman"/>
          <w:b/>
          <w:bCs/>
          <w:sz w:val="24"/>
          <w:szCs w:val="24"/>
        </w:rPr>
      </w:pPr>
    </w:p>
    <w:p w:rsidR="002C76FC" w:rsidRDefault="00CD378C" w:rsidP="00CD378C">
      <w:pPr>
        <w:widowControl w:val="0"/>
        <w:spacing w:line="240" w:lineRule="auto"/>
        <w:ind w:left="12"/>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The following cost-benefit analysis compares two training options that will achieve the project’s goals: </w:t>
      </w:r>
    </w:p>
    <w:p w:rsidR="00CD378C" w:rsidRPr="00CD378C" w:rsidRDefault="00CD378C" w:rsidP="00CD378C">
      <w:pPr>
        <w:widowControl w:val="0"/>
        <w:spacing w:line="240" w:lineRule="auto"/>
        <w:ind w:left="12"/>
        <w:rPr>
          <w:rFonts w:ascii="Times New Roman" w:eastAsia="Avenir" w:hAnsi="Times New Roman" w:cs="Times New Roman"/>
          <w:b/>
          <w:bCs/>
          <w:sz w:val="24"/>
          <w:szCs w:val="24"/>
        </w:rPr>
      </w:pPr>
    </w:p>
    <w:tbl>
      <w:tblPr>
        <w:tblStyle w:val="a3"/>
        <w:tblW w:w="10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96"/>
        <w:gridCol w:w="3497"/>
        <w:gridCol w:w="3497"/>
      </w:tblGrid>
      <w:tr w:rsidR="002C76FC" w:rsidRPr="00FF5D5F">
        <w:trPr>
          <w:trHeight w:val="425"/>
        </w:trPr>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Option </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Cost </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jc w:val="center"/>
              <w:rPr>
                <w:rFonts w:ascii="Times New Roman" w:eastAsia="Avenir" w:hAnsi="Times New Roman" w:cs="Times New Roman"/>
                <w:sz w:val="24"/>
                <w:szCs w:val="24"/>
              </w:rPr>
            </w:pPr>
            <w:r w:rsidRPr="00FF5D5F">
              <w:rPr>
                <w:rFonts w:ascii="Times New Roman" w:eastAsia="Avenir" w:hAnsi="Times New Roman" w:cs="Times New Roman"/>
                <w:sz w:val="24"/>
                <w:szCs w:val="24"/>
              </w:rPr>
              <w:t>Benefits</w:t>
            </w:r>
          </w:p>
        </w:tc>
      </w:tr>
      <w:tr w:rsidR="002C76FC" w:rsidRPr="00FF5D5F" w:rsidTr="00CD378C">
        <w:trPr>
          <w:trHeight w:val="3030"/>
        </w:trPr>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ind w:left="94"/>
              <w:rPr>
                <w:rFonts w:ascii="Times New Roman" w:eastAsia="Avenir" w:hAnsi="Times New Roman" w:cs="Times New Roman"/>
                <w:sz w:val="24"/>
                <w:szCs w:val="24"/>
              </w:rPr>
            </w:pPr>
            <w:r w:rsidRPr="00FF5D5F">
              <w:rPr>
                <w:rFonts w:ascii="Times New Roman" w:eastAsia="Avenir" w:hAnsi="Times New Roman" w:cs="Times New Roman"/>
                <w:sz w:val="24"/>
                <w:szCs w:val="24"/>
              </w:rPr>
              <w:lastRenderedPageBreak/>
              <w:t xml:space="preserve">Option A: </w:t>
            </w:r>
          </w:p>
          <w:p w:rsidR="002C76FC" w:rsidRPr="00FF5D5F" w:rsidRDefault="00CD378C">
            <w:pPr>
              <w:widowControl w:val="0"/>
              <w:spacing w:before="67" w:line="240" w:lineRule="auto"/>
              <w:ind w:left="86"/>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Two-hour onsite training </w:t>
            </w:r>
          </w:p>
          <w:p w:rsidR="002C76FC" w:rsidRPr="00FF5D5F" w:rsidRDefault="00CD378C">
            <w:pPr>
              <w:widowControl w:val="0"/>
              <w:spacing w:before="391" w:line="239" w:lineRule="auto"/>
              <w:ind w:left="93" w:right="42" w:hanging="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The trainer would travel to each  location in the </w:t>
            </w:r>
            <w:r w:rsidR="00FF5D5F" w:rsidRPr="00FF5D5F">
              <w:rPr>
                <w:rFonts w:ascii="Times New Roman" w:eastAsia="Avenir" w:hAnsi="Times New Roman" w:cs="Times New Roman"/>
                <w:sz w:val="24"/>
                <w:szCs w:val="24"/>
              </w:rPr>
              <w:t>ASMC</w:t>
            </w:r>
            <w:r w:rsidRPr="00FF5D5F">
              <w:rPr>
                <w:rFonts w:ascii="Times New Roman" w:eastAsia="Avenir" w:hAnsi="Times New Roman" w:cs="Times New Roman"/>
                <w:sz w:val="24"/>
                <w:szCs w:val="24"/>
              </w:rPr>
              <w:t xml:space="preserve"> Region to  deliver the training class. </w:t>
            </w:r>
          </w:p>
          <w:p w:rsidR="002C76FC" w:rsidRPr="00FF5D5F" w:rsidRDefault="00CD378C">
            <w:pPr>
              <w:widowControl w:val="0"/>
              <w:spacing w:before="391" w:line="240" w:lineRule="auto"/>
              <w:ind w:left="107"/>
              <w:rPr>
                <w:rFonts w:ascii="Times New Roman" w:eastAsia="Avenir" w:hAnsi="Times New Roman" w:cs="Times New Roman"/>
                <w:sz w:val="24"/>
                <w:szCs w:val="24"/>
              </w:rPr>
            </w:pPr>
            <w:r w:rsidRPr="00FF5D5F">
              <w:rPr>
                <w:rFonts w:ascii="Times New Roman" w:eastAsia="Avenir" w:hAnsi="Times New Roman" w:cs="Times New Roman"/>
                <w:sz w:val="24"/>
                <w:szCs w:val="24"/>
              </w:rPr>
              <w:t>14 total classes are needed.</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ind w:left="94"/>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$10,000 (estimated travel costs) </w:t>
            </w:r>
          </w:p>
          <w:p w:rsidR="002C76FC" w:rsidRPr="00FF5D5F" w:rsidRDefault="00CD378C">
            <w:pPr>
              <w:widowControl w:val="0"/>
              <w:spacing w:before="391" w:line="240" w:lineRule="auto"/>
              <w:ind w:left="9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2-week deployment time  </w:t>
            </w:r>
          </w:p>
          <w:p w:rsidR="002C76FC" w:rsidRPr="00FF5D5F" w:rsidRDefault="00CD378C">
            <w:pPr>
              <w:widowControl w:val="0"/>
              <w:spacing w:before="7" w:line="239" w:lineRule="auto"/>
              <w:ind w:left="88" w:right="405" w:firstLine="8"/>
              <w:rPr>
                <w:rFonts w:ascii="Times New Roman" w:eastAsia="Avenir" w:hAnsi="Times New Roman" w:cs="Times New Roman"/>
                <w:sz w:val="24"/>
                <w:szCs w:val="24"/>
              </w:rPr>
            </w:pPr>
            <w:r w:rsidRPr="00FF5D5F">
              <w:rPr>
                <w:rFonts w:ascii="Times New Roman" w:eastAsia="Avenir" w:hAnsi="Times New Roman" w:cs="Times New Roman"/>
                <w:sz w:val="24"/>
                <w:szCs w:val="24"/>
              </w:rPr>
              <w:t>(approximate time required to  travel to all 14 locations and  deliver training)</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ind w:left="9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Supervisors will be fully trained </w:t>
            </w:r>
          </w:p>
          <w:p w:rsidR="002C76FC" w:rsidRPr="00FF5D5F" w:rsidRDefault="00CD378C">
            <w:pPr>
              <w:widowControl w:val="0"/>
              <w:spacing w:before="391" w:line="239" w:lineRule="auto"/>
              <w:ind w:left="95" w:right="519" w:firstLine="10"/>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Hands-on instruction in small </w:t>
            </w:r>
            <w:r w:rsidRPr="00FF5D5F">
              <w:rPr>
                <w:rFonts w:ascii="Times New Roman" w:eastAsia="Avenir" w:hAnsi="Times New Roman" w:cs="Times New Roman"/>
                <w:sz w:val="24"/>
                <w:szCs w:val="24"/>
              </w:rPr>
              <w:t>groups</w:t>
            </w:r>
          </w:p>
        </w:tc>
      </w:tr>
      <w:tr w:rsidR="002C76FC" w:rsidRPr="00FF5D5F">
        <w:trPr>
          <w:trHeight w:val="5059"/>
        </w:trPr>
        <w:tc>
          <w:tcPr>
            <w:tcW w:w="3496" w:type="dxa"/>
            <w:shd w:val="clear" w:color="auto" w:fill="auto"/>
            <w:tcMar>
              <w:top w:w="100" w:type="dxa"/>
              <w:left w:w="100" w:type="dxa"/>
              <w:bottom w:w="100" w:type="dxa"/>
              <w:right w:w="100" w:type="dxa"/>
            </w:tcMar>
          </w:tcPr>
          <w:p w:rsidR="002C76FC" w:rsidRPr="00FF5D5F" w:rsidRDefault="00CD378C">
            <w:pPr>
              <w:widowControl w:val="0"/>
              <w:spacing w:line="240" w:lineRule="auto"/>
              <w:ind w:left="94"/>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Option B:  </w:t>
            </w:r>
          </w:p>
          <w:p w:rsidR="002C76FC" w:rsidRPr="00FF5D5F" w:rsidRDefault="00CD378C">
            <w:pPr>
              <w:widowControl w:val="0"/>
              <w:spacing w:before="67" w:line="240" w:lineRule="auto"/>
              <w:ind w:left="102"/>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Prework + 1-hour webinar </w:t>
            </w:r>
          </w:p>
          <w:p w:rsidR="00FF5D5F" w:rsidRPr="00FF5D5F" w:rsidRDefault="00CD378C" w:rsidP="00FF5D5F">
            <w:pPr>
              <w:widowControl w:val="0"/>
              <w:spacing w:before="391" w:line="239" w:lineRule="auto"/>
              <w:ind w:left="92" w:right="153" w:firstLine="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Supervisors would complete two  short pretraining assignments: </w:t>
            </w:r>
          </w:p>
          <w:p w:rsidR="00FF5D5F" w:rsidRPr="00FF5D5F" w:rsidRDefault="00CD378C" w:rsidP="00FF5D5F">
            <w:pPr>
              <w:pStyle w:val="ListParagraph"/>
              <w:widowControl w:val="0"/>
              <w:numPr>
                <w:ilvl w:val="0"/>
                <w:numId w:val="4"/>
              </w:numPr>
              <w:spacing w:before="391" w:line="239" w:lineRule="auto"/>
              <w:ind w:right="15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Download and review </w:t>
            </w:r>
            <w:r w:rsidRPr="00FF5D5F">
              <w:rPr>
                <w:rFonts w:ascii="Times New Roman" w:eastAsia="Avenir" w:hAnsi="Times New Roman" w:cs="Times New Roman"/>
                <w:sz w:val="24"/>
                <w:szCs w:val="24"/>
              </w:rPr>
              <w:t xml:space="preserve">the new interviewing </w:t>
            </w:r>
            <w:r w:rsidRPr="00FF5D5F">
              <w:rPr>
                <w:rFonts w:ascii="Times New Roman" w:eastAsia="Avenir" w:hAnsi="Times New Roman" w:cs="Times New Roman"/>
                <w:sz w:val="24"/>
                <w:szCs w:val="24"/>
              </w:rPr>
              <w:t>procedures and tools</w:t>
            </w:r>
          </w:p>
          <w:p w:rsidR="00FF5D5F" w:rsidRPr="00FF5D5F" w:rsidRDefault="00CD378C" w:rsidP="00FF5D5F">
            <w:pPr>
              <w:pStyle w:val="ListParagraph"/>
              <w:widowControl w:val="0"/>
              <w:numPr>
                <w:ilvl w:val="0"/>
                <w:numId w:val="4"/>
              </w:numPr>
              <w:spacing w:before="391" w:line="239" w:lineRule="auto"/>
              <w:ind w:right="153"/>
              <w:rPr>
                <w:rFonts w:ascii="Times New Roman" w:eastAsia="Avenir" w:hAnsi="Times New Roman" w:cs="Times New Roman"/>
                <w:sz w:val="24"/>
                <w:szCs w:val="24"/>
              </w:rPr>
            </w:pPr>
            <w:r w:rsidRPr="00FF5D5F">
              <w:rPr>
                <w:rFonts w:ascii="Times New Roman" w:eastAsia="Avenir" w:hAnsi="Times New Roman" w:cs="Times New Roman"/>
                <w:sz w:val="24"/>
                <w:szCs w:val="24"/>
              </w:rPr>
              <w:t>Review interviewing</w:t>
            </w:r>
            <w:r w:rsidR="00FF5D5F" w:rsidRPr="00FF5D5F">
              <w:rPr>
                <w:rFonts w:ascii="Times New Roman" w:eastAsia="Avenir" w:hAnsi="Times New Roman" w:cs="Times New Roman"/>
                <w:sz w:val="24"/>
                <w:szCs w:val="24"/>
              </w:rPr>
              <w:t xml:space="preserve"> </w:t>
            </w:r>
            <w:r w:rsidRPr="00FF5D5F">
              <w:rPr>
                <w:rFonts w:ascii="Times New Roman" w:eastAsia="Avenir" w:hAnsi="Times New Roman" w:cs="Times New Roman"/>
                <w:sz w:val="24"/>
                <w:szCs w:val="24"/>
              </w:rPr>
              <w:t>expectations from the</w:t>
            </w:r>
            <w:r w:rsidR="00FF5D5F" w:rsidRPr="00FF5D5F">
              <w:rPr>
                <w:rFonts w:ascii="Times New Roman" w:eastAsia="Avenir" w:hAnsi="Times New Roman" w:cs="Times New Roman"/>
                <w:sz w:val="24"/>
                <w:szCs w:val="24"/>
              </w:rPr>
              <w:t xml:space="preserve"> </w:t>
            </w:r>
            <w:r w:rsidRPr="00FF5D5F">
              <w:rPr>
                <w:rFonts w:ascii="Times New Roman" w:eastAsia="Avenir" w:hAnsi="Times New Roman" w:cs="Times New Roman"/>
                <w:sz w:val="24"/>
                <w:szCs w:val="24"/>
              </w:rPr>
              <w:t xml:space="preserve">Regional VP </w:t>
            </w:r>
          </w:p>
          <w:p w:rsidR="002C76FC" w:rsidRPr="00FF5D5F" w:rsidRDefault="00CD378C" w:rsidP="00FF5D5F">
            <w:pPr>
              <w:widowControl w:val="0"/>
              <w:spacing w:before="391" w:line="239" w:lineRule="auto"/>
              <w:ind w:left="120" w:right="153"/>
              <w:rPr>
                <w:rFonts w:ascii="Times New Roman" w:eastAsia="Avenir" w:hAnsi="Times New Roman" w:cs="Times New Roman"/>
                <w:sz w:val="24"/>
                <w:szCs w:val="24"/>
              </w:rPr>
            </w:pPr>
            <w:r w:rsidRPr="00FF5D5F">
              <w:rPr>
                <w:rFonts w:ascii="Times New Roman" w:eastAsia="Avenir" w:hAnsi="Times New Roman" w:cs="Times New Roman"/>
                <w:sz w:val="24"/>
                <w:szCs w:val="24"/>
              </w:rPr>
              <w:t>Supervisors</w:t>
            </w:r>
            <w:r w:rsidR="00FF5D5F" w:rsidRPr="00FF5D5F">
              <w:rPr>
                <w:rFonts w:ascii="Times New Roman" w:eastAsia="Avenir" w:hAnsi="Times New Roman" w:cs="Times New Roman"/>
                <w:sz w:val="24"/>
                <w:szCs w:val="24"/>
              </w:rPr>
              <w:t xml:space="preserve"> </w:t>
            </w:r>
            <w:r w:rsidRPr="00FF5D5F">
              <w:rPr>
                <w:rFonts w:ascii="Times New Roman" w:eastAsia="Avenir" w:hAnsi="Times New Roman" w:cs="Times New Roman"/>
                <w:sz w:val="24"/>
                <w:szCs w:val="24"/>
              </w:rPr>
              <w:t>would then attend  a one-hour training session via  webinar.</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39" w:lineRule="auto"/>
              <w:ind w:left="88" w:right="473" w:firstLine="6"/>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$0 - No travel cost. Existing  webinar software will be used. </w:t>
            </w:r>
          </w:p>
          <w:p w:rsidR="002C76FC" w:rsidRPr="00FF5D5F" w:rsidRDefault="00CD378C">
            <w:pPr>
              <w:widowControl w:val="0"/>
              <w:spacing w:before="391" w:line="240" w:lineRule="auto"/>
              <w:ind w:left="95"/>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2-day deployment time (4  </w:t>
            </w:r>
          </w:p>
          <w:p w:rsidR="002C76FC" w:rsidRPr="00FF5D5F" w:rsidRDefault="00CD378C">
            <w:pPr>
              <w:widowControl w:val="0"/>
              <w:spacing w:before="7" w:line="239" w:lineRule="auto"/>
              <w:ind w:left="95" w:right="227" w:hanging="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sessions offered over 2 days to </w:t>
            </w:r>
            <w:r w:rsidRPr="00FF5D5F">
              <w:rPr>
                <w:rFonts w:ascii="Times New Roman" w:eastAsia="Avenir" w:hAnsi="Times New Roman" w:cs="Times New Roman"/>
                <w:sz w:val="24"/>
                <w:szCs w:val="24"/>
              </w:rPr>
              <w:t>accommodate various schedules</w:t>
            </w:r>
          </w:p>
        </w:tc>
        <w:tc>
          <w:tcPr>
            <w:tcW w:w="3496" w:type="dxa"/>
            <w:shd w:val="clear" w:color="auto" w:fill="auto"/>
            <w:tcMar>
              <w:top w:w="100" w:type="dxa"/>
              <w:left w:w="100" w:type="dxa"/>
              <w:bottom w:w="100" w:type="dxa"/>
              <w:right w:w="100" w:type="dxa"/>
            </w:tcMar>
          </w:tcPr>
          <w:p w:rsidR="002C76FC" w:rsidRPr="00FF5D5F" w:rsidRDefault="00CD378C">
            <w:pPr>
              <w:widowControl w:val="0"/>
              <w:spacing w:line="239" w:lineRule="auto"/>
              <w:ind w:left="87" w:right="112"/>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Track learning outcomes with the </w:t>
            </w:r>
            <w:r w:rsidRPr="00FF5D5F">
              <w:rPr>
                <w:rFonts w:ascii="Times New Roman" w:eastAsia="Avenir" w:hAnsi="Times New Roman" w:cs="Times New Roman"/>
                <w:sz w:val="24"/>
                <w:szCs w:val="24"/>
              </w:rPr>
              <w:t xml:space="preserve">webinar software </w:t>
            </w:r>
          </w:p>
          <w:p w:rsidR="002C76FC" w:rsidRPr="00FF5D5F" w:rsidRDefault="00CD378C">
            <w:pPr>
              <w:widowControl w:val="0"/>
              <w:spacing w:before="391" w:line="239" w:lineRule="auto"/>
              <w:ind w:left="92" w:right="271" w:firstLine="13"/>
              <w:rPr>
                <w:rFonts w:ascii="Times New Roman" w:eastAsia="Avenir" w:hAnsi="Times New Roman" w:cs="Times New Roman"/>
                <w:sz w:val="24"/>
                <w:szCs w:val="24"/>
              </w:rPr>
            </w:pPr>
            <w:r w:rsidRPr="00FF5D5F">
              <w:rPr>
                <w:rFonts w:ascii="Times New Roman" w:eastAsia="Avenir" w:hAnsi="Times New Roman" w:cs="Times New Roman"/>
                <w:sz w:val="24"/>
                <w:szCs w:val="24"/>
              </w:rPr>
              <w:t xml:space="preserve">Minimize training cost and time </w:t>
            </w:r>
            <w:r w:rsidRPr="00FF5D5F">
              <w:rPr>
                <w:rFonts w:ascii="Times New Roman" w:eastAsia="Avenir" w:hAnsi="Times New Roman" w:cs="Times New Roman"/>
                <w:sz w:val="24"/>
                <w:szCs w:val="24"/>
              </w:rPr>
              <w:t>spent away from operations</w:t>
            </w:r>
          </w:p>
        </w:tc>
      </w:tr>
    </w:tbl>
    <w:p w:rsidR="002C76FC" w:rsidRPr="00FF5D5F" w:rsidRDefault="002C76FC">
      <w:pPr>
        <w:widowControl w:val="0"/>
        <w:rPr>
          <w:rFonts w:ascii="Times New Roman" w:hAnsi="Times New Roman" w:cs="Times New Roman"/>
          <w:sz w:val="24"/>
          <w:szCs w:val="24"/>
        </w:rPr>
      </w:pPr>
    </w:p>
    <w:p w:rsidR="002C76FC" w:rsidRPr="00FF5D5F" w:rsidRDefault="002C76FC">
      <w:pPr>
        <w:widowControl w:val="0"/>
        <w:rPr>
          <w:rFonts w:ascii="Times New Roman" w:hAnsi="Times New Roman" w:cs="Times New Roman"/>
          <w:sz w:val="24"/>
          <w:szCs w:val="24"/>
        </w:rPr>
      </w:pPr>
    </w:p>
    <w:p w:rsidR="002C76FC" w:rsidRPr="00FF5D5F" w:rsidRDefault="00CD378C">
      <w:pPr>
        <w:widowControl w:val="0"/>
        <w:spacing w:line="240" w:lineRule="auto"/>
        <w:ind w:left="13"/>
        <w:rPr>
          <w:rFonts w:ascii="Times New Roman" w:eastAsia="Avenir" w:hAnsi="Times New Roman" w:cs="Times New Roman"/>
          <w:sz w:val="24"/>
          <w:szCs w:val="24"/>
        </w:rPr>
      </w:pPr>
      <w:r w:rsidRPr="00FF5D5F">
        <w:rPr>
          <w:rFonts w:ascii="Times New Roman" w:eastAsia="Avenir" w:hAnsi="Times New Roman" w:cs="Times New Roman"/>
          <w:sz w:val="24"/>
          <w:szCs w:val="24"/>
        </w:rPr>
        <w:t>Option B is the preferred option. It is less expensive, faster, and more effec</w:t>
      </w:r>
      <w:r w:rsidRPr="00FF5D5F">
        <w:rPr>
          <w:rFonts w:ascii="Times New Roman" w:eastAsia="Avenir" w:hAnsi="Times New Roman" w:cs="Times New Roman"/>
          <w:sz w:val="24"/>
          <w:szCs w:val="24"/>
        </w:rPr>
        <w:t xml:space="preserve">tive than Option A.  </w:t>
      </w:r>
    </w:p>
    <w:p w:rsidR="002C76FC" w:rsidRPr="00FF5D5F" w:rsidRDefault="00CD378C">
      <w:pPr>
        <w:widowControl w:val="0"/>
        <w:spacing w:before="391" w:line="239" w:lineRule="auto"/>
        <w:ind w:left="13" w:right="132" w:hanging="7"/>
        <w:rPr>
          <w:rFonts w:ascii="Times New Roman" w:eastAsia="Avenir" w:hAnsi="Times New Roman" w:cs="Times New Roman"/>
          <w:sz w:val="24"/>
          <w:szCs w:val="24"/>
        </w:rPr>
      </w:pPr>
      <w:r w:rsidRPr="00FF5D5F">
        <w:rPr>
          <w:rFonts w:ascii="Times New Roman" w:eastAsia="Avenir" w:hAnsi="Times New Roman" w:cs="Times New Roman"/>
          <w:sz w:val="24"/>
          <w:szCs w:val="24"/>
        </w:rPr>
        <w:t>This option will also minimize operational disruptions due to all supervisors from one location meeting at  one time. A total of four webinar sessions will be offered at various times over two days, so supervisors at  each location can attend different ses</w:t>
      </w:r>
      <w:r w:rsidRPr="00FF5D5F">
        <w:rPr>
          <w:rFonts w:ascii="Times New Roman" w:eastAsia="Avenir" w:hAnsi="Times New Roman" w:cs="Times New Roman"/>
          <w:sz w:val="24"/>
          <w:szCs w:val="24"/>
        </w:rPr>
        <w:t>sions while maintaining operational coverage.</w:t>
      </w:r>
    </w:p>
    <w:p w:rsidR="002C76FC" w:rsidRPr="00FF5D5F" w:rsidRDefault="00CD378C">
      <w:pPr>
        <w:widowControl w:val="0"/>
        <w:pBdr>
          <w:top w:val="nil"/>
          <w:left w:val="nil"/>
          <w:bottom w:val="nil"/>
          <w:right w:val="nil"/>
          <w:between w:val="nil"/>
        </w:pBdr>
        <w:spacing w:before="36" w:line="240" w:lineRule="auto"/>
        <w:jc w:val="right"/>
        <w:rPr>
          <w:rFonts w:ascii="Times New Roman" w:eastAsia="Avenir" w:hAnsi="Times New Roman" w:cs="Times New Roman"/>
          <w:color w:val="747373"/>
          <w:sz w:val="24"/>
          <w:szCs w:val="24"/>
        </w:rPr>
      </w:pPr>
      <w:r w:rsidRPr="00FF5D5F">
        <w:rPr>
          <w:rFonts w:ascii="Times New Roman" w:eastAsia="Avenir" w:hAnsi="Times New Roman" w:cs="Times New Roman"/>
          <w:color w:val="747373"/>
          <w:sz w:val="24"/>
          <w:szCs w:val="24"/>
        </w:rPr>
        <w:t xml:space="preserve"> </w:t>
      </w:r>
    </w:p>
    <w:sectPr w:rsidR="002C76FC" w:rsidRPr="00FF5D5F">
      <w:pgSz w:w="12240" w:h="15840"/>
      <w:pgMar w:top="913" w:right="909" w:bottom="646" w:left="90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w:panose1 w:val="02020603050405020304"/>
    <w:charset w:val="00"/>
    <w:family w:val="roman"/>
    <w:pitch w:val="variable"/>
    <w:sig w:usb0="20002A87" w:usb1="80000000" w:usb2="00000008" w:usb3="00000000" w:csb0="000001FF" w:csb1="00000000"/>
  </w:font>
  <w:font w:name="Avenir">
    <w:panose1 w:val="02000503020000020003"/>
    <w:charset w:val="00"/>
    <w:family w:val="auto"/>
    <w:pitch w:val="default"/>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171AD"/>
    <w:multiLevelType w:val="hybridMultilevel"/>
    <w:tmpl w:val="271831D2"/>
    <w:lvl w:ilvl="0" w:tplc="63ECC708">
      <w:start w:val="1"/>
      <w:numFmt w:val="decimal"/>
      <w:lvlText w:val="%1."/>
      <w:lvlJc w:val="left"/>
      <w:pPr>
        <w:ind w:left="385" w:hanging="360"/>
      </w:pPr>
      <w:rPr>
        <w:rFonts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1" w15:restartNumberingAfterBreak="0">
    <w:nsid w:val="2AF64937"/>
    <w:multiLevelType w:val="hybridMultilevel"/>
    <w:tmpl w:val="0074C5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2A2CCB"/>
    <w:multiLevelType w:val="hybridMultilevel"/>
    <w:tmpl w:val="58B46106"/>
    <w:lvl w:ilvl="0" w:tplc="63ECC708">
      <w:start w:val="1"/>
      <w:numFmt w:val="decimal"/>
      <w:lvlText w:val="%1."/>
      <w:lvlJc w:val="left"/>
      <w:pPr>
        <w:ind w:left="480" w:hanging="360"/>
      </w:pPr>
      <w:rPr>
        <w:rFonts w:hint="default"/>
      </w:rPr>
    </w:lvl>
    <w:lvl w:ilvl="1" w:tplc="04090019" w:tentative="1">
      <w:start w:val="1"/>
      <w:numFmt w:val="lowerLetter"/>
      <w:lvlText w:val="%2."/>
      <w:lvlJc w:val="left"/>
      <w:pPr>
        <w:ind w:left="1535" w:hanging="360"/>
      </w:pPr>
    </w:lvl>
    <w:lvl w:ilvl="2" w:tplc="0409001B" w:tentative="1">
      <w:start w:val="1"/>
      <w:numFmt w:val="lowerRoman"/>
      <w:lvlText w:val="%3."/>
      <w:lvlJc w:val="right"/>
      <w:pPr>
        <w:ind w:left="2255" w:hanging="180"/>
      </w:pPr>
    </w:lvl>
    <w:lvl w:ilvl="3" w:tplc="0409000F" w:tentative="1">
      <w:start w:val="1"/>
      <w:numFmt w:val="decimal"/>
      <w:lvlText w:val="%4."/>
      <w:lvlJc w:val="left"/>
      <w:pPr>
        <w:ind w:left="2975" w:hanging="360"/>
      </w:pPr>
    </w:lvl>
    <w:lvl w:ilvl="4" w:tplc="04090019" w:tentative="1">
      <w:start w:val="1"/>
      <w:numFmt w:val="lowerLetter"/>
      <w:lvlText w:val="%5."/>
      <w:lvlJc w:val="left"/>
      <w:pPr>
        <w:ind w:left="3695" w:hanging="360"/>
      </w:pPr>
    </w:lvl>
    <w:lvl w:ilvl="5" w:tplc="0409001B" w:tentative="1">
      <w:start w:val="1"/>
      <w:numFmt w:val="lowerRoman"/>
      <w:lvlText w:val="%6."/>
      <w:lvlJc w:val="right"/>
      <w:pPr>
        <w:ind w:left="4415" w:hanging="180"/>
      </w:pPr>
    </w:lvl>
    <w:lvl w:ilvl="6" w:tplc="0409000F" w:tentative="1">
      <w:start w:val="1"/>
      <w:numFmt w:val="decimal"/>
      <w:lvlText w:val="%7."/>
      <w:lvlJc w:val="left"/>
      <w:pPr>
        <w:ind w:left="5135" w:hanging="360"/>
      </w:pPr>
    </w:lvl>
    <w:lvl w:ilvl="7" w:tplc="04090019" w:tentative="1">
      <w:start w:val="1"/>
      <w:numFmt w:val="lowerLetter"/>
      <w:lvlText w:val="%8."/>
      <w:lvlJc w:val="left"/>
      <w:pPr>
        <w:ind w:left="5855" w:hanging="360"/>
      </w:pPr>
    </w:lvl>
    <w:lvl w:ilvl="8" w:tplc="0409001B" w:tentative="1">
      <w:start w:val="1"/>
      <w:numFmt w:val="lowerRoman"/>
      <w:lvlText w:val="%9."/>
      <w:lvlJc w:val="right"/>
      <w:pPr>
        <w:ind w:left="6575" w:hanging="180"/>
      </w:pPr>
    </w:lvl>
  </w:abstractNum>
  <w:abstractNum w:abstractNumId="3" w15:restartNumberingAfterBreak="0">
    <w:nsid w:val="424F1F54"/>
    <w:multiLevelType w:val="hybridMultilevel"/>
    <w:tmpl w:val="876498E2"/>
    <w:lvl w:ilvl="0" w:tplc="8A3246D0">
      <w:start w:val="1"/>
      <w:numFmt w:val="decimal"/>
      <w:lvlText w:val="%1."/>
      <w:lvlJc w:val="left"/>
      <w:pPr>
        <w:ind w:left="366" w:hanging="360"/>
      </w:pPr>
      <w:rPr>
        <w:rFonts w:ascii="Times New Roman" w:eastAsia="Avenir" w:hAnsi="Times New Roman" w:cs="Times New Roman"/>
      </w:rPr>
    </w:lvl>
    <w:lvl w:ilvl="1" w:tplc="04090019" w:tentative="1">
      <w:start w:val="1"/>
      <w:numFmt w:val="lowerLetter"/>
      <w:lvlText w:val="%2."/>
      <w:lvlJc w:val="left"/>
      <w:pPr>
        <w:ind w:left="1086" w:hanging="360"/>
      </w:pPr>
    </w:lvl>
    <w:lvl w:ilvl="2" w:tplc="0409001B" w:tentative="1">
      <w:start w:val="1"/>
      <w:numFmt w:val="lowerRoman"/>
      <w:lvlText w:val="%3."/>
      <w:lvlJc w:val="right"/>
      <w:pPr>
        <w:ind w:left="1806" w:hanging="180"/>
      </w:pPr>
    </w:lvl>
    <w:lvl w:ilvl="3" w:tplc="0409000F" w:tentative="1">
      <w:start w:val="1"/>
      <w:numFmt w:val="decimal"/>
      <w:lvlText w:val="%4."/>
      <w:lvlJc w:val="left"/>
      <w:pPr>
        <w:ind w:left="2526" w:hanging="360"/>
      </w:pPr>
    </w:lvl>
    <w:lvl w:ilvl="4" w:tplc="04090019" w:tentative="1">
      <w:start w:val="1"/>
      <w:numFmt w:val="lowerLetter"/>
      <w:lvlText w:val="%5."/>
      <w:lvlJc w:val="left"/>
      <w:pPr>
        <w:ind w:left="3246" w:hanging="360"/>
      </w:pPr>
    </w:lvl>
    <w:lvl w:ilvl="5" w:tplc="0409001B" w:tentative="1">
      <w:start w:val="1"/>
      <w:numFmt w:val="lowerRoman"/>
      <w:lvlText w:val="%6."/>
      <w:lvlJc w:val="right"/>
      <w:pPr>
        <w:ind w:left="3966" w:hanging="180"/>
      </w:pPr>
    </w:lvl>
    <w:lvl w:ilvl="6" w:tplc="0409000F" w:tentative="1">
      <w:start w:val="1"/>
      <w:numFmt w:val="decimal"/>
      <w:lvlText w:val="%7."/>
      <w:lvlJc w:val="left"/>
      <w:pPr>
        <w:ind w:left="4686" w:hanging="360"/>
      </w:pPr>
    </w:lvl>
    <w:lvl w:ilvl="7" w:tplc="04090019" w:tentative="1">
      <w:start w:val="1"/>
      <w:numFmt w:val="lowerLetter"/>
      <w:lvlText w:val="%8."/>
      <w:lvlJc w:val="left"/>
      <w:pPr>
        <w:ind w:left="5406" w:hanging="360"/>
      </w:pPr>
    </w:lvl>
    <w:lvl w:ilvl="8" w:tplc="0409001B" w:tentative="1">
      <w:start w:val="1"/>
      <w:numFmt w:val="lowerRoman"/>
      <w:lvlText w:val="%9."/>
      <w:lvlJc w:val="right"/>
      <w:pPr>
        <w:ind w:left="6126"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6FC"/>
    <w:rsid w:val="002C76FC"/>
    <w:rsid w:val="00542107"/>
    <w:rsid w:val="00CD378C"/>
    <w:rsid w:val="00FF5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26D8BCE"/>
  <w15:docId w15:val="{8279B4E0-215E-6C4D-A57B-7AF258D12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5421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9</Pages>
  <Words>1630</Words>
  <Characters>9293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76</cp:lastModifiedBy>
  <cp:revision>2</cp:revision>
  <dcterms:created xsi:type="dcterms:W3CDTF">2020-12-15T20:17:00Z</dcterms:created>
  <dcterms:modified xsi:type="dcterms:W3CDTF">2020-12-15T20:50:00Z</dcterms:modified>
</cp:coreProperties>
</file>